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1F15" w14:textId="77777777" w:rsidR="001A108B" w:rsidRPr="001A108B" w:rsidRDefault="001A108B" w:rsidP="001A108B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1A108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2D2B6B9" wp14:editId="68B88E47">
            <wp:extent cx="426442" cy="66675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4" cy="66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1FB4" w14:textId="77777777" w:rsidR="001A108B" w:rsidRPr="001A108B" w:rsidRDefault="001A108B" w:rsidP="001A108B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4E850346" w14:textId="77777777" w:rsidR="001A108B" w:rsidRPr="001A108B" w:rsidRDefault="001A108B" w:rsidP="001A108B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14:paraId="5FDB67D3" w14:textId="77777777" w:rsidR="001A108B" w:rsidRPr="001A108B" w:rsidRDefault="001A108B" w:rsidP="001A108B">
      <w:pPr>
        <w:keepNext/>
        <w:spacing w:line="360" w:lineRule="auto"/>
        <w:ind w:firstLine="0"/>
        <w:jc w:val="center"/>
        <w:outlineLvl w:val="0"/>
        <w:rPr>
          <w:rFonts w:ascii="Tahoma" w:hAnsi="Tahoma"/>
          <w:b/>
          <w:sz w:val="34"/>
          <w:szCs w:val="20"/>
        </w:rPr>
      </w:pPr>
      <w:r w:rsidRPr="001A108B">
        <w:rPr>
          <w:rFonts w:ascii="Tahoma" w:hAnsi="Tahoma"/>
          <w:b/>
          <w:sz w:val="3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1A108B">
        <w:rPr>
          <w:rFonts w:ascii="Tahoma" w:hAnsi="Tahoma"/>
          <w:b/>
          <w:sz w:val="34"/>
          <w:szCs w:val="20"/>
        </w:rPr>
        <w:t xml:space="preserve">дминистрация муниципального района </w:t>
      </w:r>
    </w:p>
    <w:p w14:paraId="7F2AE9DB" w14:textId="77777777" w:rsidR="001A108B" w:rsidRPr="001A108B" w:rsidRDefault="001A108B" w:rsidP="001A108B">
      <w:pPr>
        <w:keepNext/>
        <w:spacing w:line="360" w:lineRule="auto"/>
        <w:ind w:firstLine="0"/>
        <w:jc w:val="center"/>
        <w:outlineLvl w:val="0"/>
        <w:rPr>
          <w:rFonts w:ascii="Tahoma" w:hAnsi="Tahoma"/>
          <w:b/>
          <w:sz w:val="34"/>
          <w:szCs w:val="20"/>
        </w:rPr>
      </w:pPr>
      <w:r w:rsidRPr="001A108B">
        <w:rPr>
          <w:rFonts w:ascii="Tahoma" w:hAnsi="Tahoma"/>
          <w:b/>
          <w:sz w:val="34"/>
          <w:szCs w:val="20"/>
        </w:rPr>
        <w:t>"Юхновский район"</w:t>
      </w:r>
    </w:p>
    <w:p w14:paraId="2C5A7F74" w14:textId="77777777" w:rsidR="001A108B" w:rsidRPr="001A108B" w:rsidRDefault="001A108B" w:rsidP="001A108B">
      <w:pPr>
        <w:keepNext/>
        <w:spacing w:line="360" w:lineRule="auto"/>
        <w:ind w:firstLine="0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1A108B">
        <w:rPr>
          <w:rFonts w:ascii="Tahoma" w:hAnsi="Tahoma"/>
          <w:b/>
          <w:sz w:val="34"/>
          <w:szCs w:val="20"/>
        </w:rPr>
        <w:t xml:space="preserve"> </w:t>
      </w:r>
    </w:p>
    <w:p w14:paraId="26D85996" w14:textId="77777777" w:rsidR="001A108B" w:rsidRPr="001A108B" w:rsidRDefault="001A108B" w:rsidP="001A108B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1A108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B37270B" wp14:editId="5DE19508">
            <wp:extent cx="4338320" cy="20193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9E2A" w14:textId="77777777" w:rsidR="001A108B" w:rsidRP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p w14:paraId="544DA6D2" w14:textId="77777777" w:rsidR="001A108B" w:rsidRP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p w14:paraId="42059FE7" w14:textId="77777777" w:rsidR="001A108B" w:rsidRP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  <w:r w:rsidRPr="001A108B">
        <w:rPr>
          <w:rFonts w:ascii="Times New Roman" w:hAnsi="Times New Roman"/>
          <w:sz w:val="26"/>
          <w:szCs w:val="20"/>
        </w:rPr>
        <w:t xml:space="preserve">от  </w:t>
      </w:r>
      <w:r w:rsidR="004B724F">
        <w:rPr>
          <w:rFonts w:ascii="Times New Roman" w:hAnsi="Times New Roman"/>
          <w:sz w:val="26"/>
          <w:szCs w:val="20"/>
        </w:rPr>
        <w:t>27.02.2023 г.</w:t>
      </w:r>
      <w:r w:rsidRPr="001A108B">
        <w:rPr>
          <w:rFonts w:ascii="Times New Roman" w:hAnsi="Times New Roman"/>
          <w:sz w:val="26"/>
          <w:szCs w:val="20"/>
        </w:rPr>
        <w:t xml:space="preserve">   </w:t>
      </w:r>
      <w:r w:rsidRPr="001A108B">
        <w:rPr>
          <w:rFonts w:ascii="Times New Roman" w:hAnsi="Times New Roman"/>
          <w:sz w:val="26"/>
          <w:szCs w:val="20"/>
        </w:rPr>
        <w:tab/>
      </w:r>
      <w:r w:rsidRPr="001A108B">
        <w:rPr>
          <w:rFonts w:ascii="Times New Roman" w:hAnsi="Times New Roman"/>
          <w:sz w:val="26"/>
          <w:szCs w:val="20"/>
        </w:rPr>
        <w:tab/>
      </w:r>
      <w:r w:rsidRPr="001A108B">
        <w:rPr>
          <w:rFonts w:ascii="Times New Roman" w:hAnsi="Times New Roman"/>
          <w:sz w:val="26"/>
          <w:szCs w:val="20"/>
        </w:rPr>
        <w:tab/>
        <w:t xml:space="preserve">                                          </w:t>
      </w:r>
      <w:r w:rsidRPr="001A108B">
        <w:rPr>
          <w:rFonts w:ascii="Times New Roman" w:hAnsi="Times New Roman"/>
          <w:sz w:val="26"/>
          <w:szCs w:val="20"/>
        </w:rPr>
        <w:tab/>
        <w:t xml:space="preserve">  </w:t>
      </w:r>
      <w:r w:rsidR="004B724F">
        <w:rPr>
          <w:rFonts w:ascii="Times New Roman" w:hAnsi="Times New Roman"/>
          <w:sz w:val="26"/>
          <w:szCs w:val="20"/>
        </w:rPr>
        <w:t xml:space="preserve">               </w:t>
      </w:r>
      <w:r w:rsidRPr="001A108B">
        <w:rPr>
          <w:rFonts w:ascii="Times New Roman" w:hAnsi="Times New Roman"/>
          <w:sz w:val="26"/>
          <w:szCs w:val="20"/>
        </w:rPr>
        <w:t xml:space="preserve">№ </w:t>
      </w:r>
      <w:r w:rsidR="004B724F">
        <w:rPr>
          <w:rFonts w:ascii="Times New Roman" w:hAnsi="Times New Roman"/>
          <w:sz w:val="26"/>
          <w:szCs w:val="20"/>
        </w:rPr>
        <w:t>61</w:t>
      </w:r>
    </w:p>
    <w:p w14:paraId="6CD4440C" w14:textId="77777777" w:rsidR="001A108B" w:rsidRP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</w:tblGrid>
      <w:tr w:rsidR="001A108B" w:rsidRPr="001A108B" w14:paraId="02B133CA" w14:textId="77777777" w:rsidTr="009C02C4">
        <w:trPr>
          <w:trHeight w:val="141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3661D" w14:textId="77777777" w:rsidR="001A108B" w:rsidRPr="009C02C4" w:rsidRDefault="009C02C4" w:rsidP="001A108B">
            <w:pPr>
              <w:ind w:firstLine="0"/>
              <w:rPr>
                <w:rFonts w:ascii="Times New Roman" w:hAnsi="Times New Roman"/>
                <w:b/>
              </w:rPr>
            </w:pPr>
            <w:r w:rsidRPr="009C02C4">
              <w:rPr>
                <w:rFonts w:ascii="Times New Roman" w:hAnsi="Times New Roman"/>
                <w:b/>
                <w:bCs/>
              </w:rPr>
              <w:t>О внесении изменений в постановление админи-страции МР «Юхн</w:t>
            </w:r>
            <w:r>
              <w:rPr>
                <w:rFonts w:ascii="Times New Roman" w:hAnsi="Times New Roman"/>
                <w:b/>
                <w:bCs/>
              </w:rPr>
              <w:t>овский район» от 25.06.2021 №271</w:t>
            </w:r>
            <w:r w:rsidRPr="009C02C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«</w:t>
            </w:r>
            <w:r w:rsidR="001A108B" w:rsidRPr="001A108B">
              <w:rPr>
                <w:rFonts w:ascii="Times New Roman" w:hAnsi="Times New Roman"/>
                <w:b/>
                <w:bCs/>
              </w:rPr>
              <w:t>Об утверждении административного регламента предоставления муниципальной услуги по присвоению квалификационных категорий спортивных судей «спортивный судья третьей категории», «спортивный судья второй категории»</w:t>
            </w:r>
          </w:p>
        </w:tc>
      </w:tr>
    </w:tbl>
    <w:p w14:paraId="631C8A46" w14:textId="77777777" w:rsid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p w14:paraId="58F17A9E" w14:textId="77777777" w:rsid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p w14:paraId="42F9F26A" w14:textId="77777777" w:rsid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p w14:paraId="09D59F62" w14:textId="77777777" w:rsid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p w14:paraId="63502208" w14:textId="77777777" w:rsid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p w14:paraId="143665ED" w14:textId="77777777" w:rsidR="001A108B" w:rsidRDefault="001A108B" w:rsidP="001A108B">
      <w:pPr>
        <w:ind w:firstLine="0"/>
        <w:jc w:val="left"/>
        <w:rPr>
          <w:rFonts w:ascii="Times New Roman" w:hAnsi="Times New Roman"/>
          <w:sz w:val="26"/>
          <w:szCs w:val="20"/>
        </w:rPr>
      </w:pPr>
    </w:p>
    <w:p w14:paraId="05F0E07C" w14:textId="77777777" w:rsidR="001A108B" w:rsidRDefault="001A108B" w:rsidP="001A108B">
      <w:pPr>
        <w:ind w:firstLine="0"/>
        <w:rPr>
          <w:rFonts w:ascii="Times New Roman" w:hAnsi="Times New Roman"/>
          <w:sz w:val="26"/>
          <w:szCs w:val="20"/>
        </w:rPr>
      </w:pPr>
    </w:p>
    <w:p w14:paraId="04E0AF0C" w14:textId="77777777" w:rsidR="009C02C4" w:rsidRDefault="009C02C4" w:rsidP="009C02C4">
      <w:pPr>
        <w:ind w:firstLine="0"/>
        <w:rPr>
          <w:rFonts w:ascii="Times New Roman" w:hAnsi="Times New Roman"/>
          <w:sz w:val="26"/>
          <w:szCs w:val="20"/>
        </w:rPr>
      </w:pPr>
    </w:p>
    <w:p w14:paraId="3AA8031A" w14:textId="77777777" w:rsidR="001A108B" w:rsidRPr="001A108B" w:rsidRDefault="009C02C4" w:rsidP="001A108B">
      <w:pPr>
        <w:ind w:firstLine="426"/>
        <w:rPr>
          <w:rFonts w:ascii="Times New Roman" w:hAnsi="Times New Roman"/>
          <w:b/>
          <w:sz w:val="26"/>
          <w:szCs w:val="26"/>
        </w:rPr>
      </w:pPr>
      <w:r w:rsidRPr="009C02C4">
        <w:rPr>
          <w:rFonts w:ascii="Times New Roman" w:hAnsi="Times New Roman"/>
          <w:sz w:val="26"/>
          <w:szCs w:val="20"/>
        </w:rPr>
        <w:t>В целях перевода в электронный формат массовы</w:t>
      </w:r>
      <w:r>
        <w:rPr>
          <w:rFonts w:ascii="Times New Roman" w:hAnsi="Times New Roman"/>
          <w:sz w:val="26"/>
          <w:szCs w:val="20"/>
        </w:rPr>
        <w:t>х социально значимых муниципаль</w:t>
      </w:r>
      <w:r w:rsidRPr="009C02C4">
        <w:rPr>
          <w:rFonts w:ascii="Times New Roman" w:hAnsi="Times New Roman"/>
          <w:sz w:val="26"/>
          <w:szCs w:val="20"/>
        </w:rPr>
        <w:t>ных услуг, в соответствии с Федеральным законом «О физической культуре и спорте в Российской Федерации», приказом Министерства спорта Российской Федерации от 28.02.2017 № 134 «Об утверждении Положения о спортивных судьях»</w:t>
      </w:r>
      <w:r w:rsidR="001A108B" w:rsidRPr="001A108B">
        <w:rPr>
          <w:rFonts w:ascii="Times New Roman" w:hAnsi="Times New Roman"/>
          <w:sz w:val="26"/>
          <w:szCs w:val="20"/>
        </w:rPr>
        <w:t>,</w:t>
      </w:r>
      <w:r w:rsidR="001A108B">
        <w:rPr>
          <w:rFonts w:ascii="Times New Roman" w:hAnsi="Times New Roman"/>
          <w:sz w:val="26"/>
          <w:szCs w:val="20"/>
        </w:rPr>
        <w:t xml:space="preserve"> </w:t>
      </w:r>
      <w:r w:rsidR="001A108B" w:rsidRPr="001A108B">
        <w:rPr>
          <w:rFonts w:ascii="Times New Roman" w:hAnsi="Times New Roman"/>
          <w:sz w:val="26"/>
          <w:szCs w:val="20"/>
        </w:rPr>
        <w:t xml:space="preserve">постановлением администрации муниципального района «Юхновский район»  от 28.12.2018 № 562 «Об утверждении Порядка разработки и утверждения административных регламентов предоставления муниципальных услуг», статьями статей 7, 38 устава муниципального района «Юхновский </w:t>
      </w:r>
      <w:r w:rsidR="00B66AFE">
        <w:rPr>
          <w:rFonts w:ascii="Times New Roman" w:hAnsi="Times New Roman"/>
          <w:sz w:val="26"/>
          <w:szCs w:val="20"/>
        </w:rPr>
        <w:t>район» а</w:t>
      </w:r>
      <w:r w:rsidR="001A108B" w:rsidRPr="001A108B">
        <w:rPr>
          <w:rFonts w:ascii="Times New Roman" w:hAnsi="Times New Roman"/>
          <w:sz w:val="26"/>
          <w:szCs w:val="20"/>
        </w:rPr>
        <w:t xml:space="preserve">дминистрация муниципального района «Юхновский район» </w:t>
      </w:r>
      <w:r w:rsidR="001A108B" w:rsidRPr="001A108B">
        <w:rPr>
          <w:rFonts w:ascii="Times New Roman" w:hAnsi="Times New Roman"/>
          <w:b/>
          <w:sz w:val="26"/>
          <w:szCs w:val="26"/>
        </w:rPr>
        <w:t>ПОСТАНОВЛЯЕТ:</w:t>
      </w:r>
    </w:p>
    <w:p w14:paraId="5A8BC892" w14:textId="77777777" w:rsidR="001A108B" w:rsidRDefault="001A108B" w:rsidP="001A108B">
      <w:pPr>
        <w:ind w:firstLine="284"/>
        <w:rPr>
          <w:rFonts w:ascii="Times New Roman" w:hAnsi="Times New Roman"/>
          <w:sz w:val="26"/>
          <w:szCs w:val="26"/>
        </w:rPr>
      </w:pPr>
      <w:r w:rsidRPr="001A108B">
        <w:rPr>
          <w:rFonts w:ascii="Times New Roman" w:hAnsi="Times New Roman"/>
          <w:sz w:val="26"/>
          <w:szCs w:val="26"/>
        </w:rPr>
        <w:t xml:space="preserve">1. </w:t>
      </w:r>
      <w:r w:rsidR="0088314F" w:rsidRPr="0088314F">
        <w:rPr>
          <w:rFonts w:ascii="Times New Roman" w:hAnsi="Times New Roman"/>
          <w:sz w:val="26"/>
          <w:szCs w:val="26"/>
        </w:rPr>
        <w:t>Внести в Постановление администрации МР «Юхновский район» от 25.06.2021 №27</w:t>
      </w:r>
      <w:r w:rsidR="0088314F">
        <w:rPr>
          <w:rFonts w:ascii="Times New Roman" w:hAnsi="Times New Roman"/>
          <w:sz w:val="26"/>
          <w:szCs w:val="26"/>
        </w:rPr>
        <w:t>1</w:t>
      </w:r>
      <w:r w:rsidR="0088314F" w:rsidRPr="0088314F">
        <w:rPr>
          <w:rFonts w:ascii="Times New Roman" w:hAnsi="Times New Roman"/>
          <w:sz w:val="26"/>
          <w:szCs w:val="26"/>
        </w:rPr>
        <w:t xml:space="preserve"> </w:t>
      </w:r>
      <w:r w:rsidR="0088314F">
        <w:rPr>
          <w:rFonts w:ascii="Times New Roman" w:hAnsi="Times New Roman"/>
          <w:sz w:val="26"/>
          <w:szCs w:val="26"/>
        </w:rPr>
        <w:t>«</w:t>
      </w:r>
      <w:r w:rsidR="0088314F" w:rsidRPr="0088314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присвоению квалификационных категорий спортивных судей «спортивный судья третьей категории», «спортивный судья второй категории»</w:t>
      </w:r>
      <w:r w:rsidR="0088314F" w:rsidRPr="0088314F">
        <w:t xml:space="preserve"> </w:t>
      </w:r>
      <w:r w:rsidR="0088314F" w:rsidRPr="0088314F">
        <w:rPr>
          <w:rFonts w:ascii="Times New Roman" w:hAnsi="Times New Roman"/>
          <w:sz w:val="26"/>
          <w:szCs w:val="26"/>
        </w:rPr>
        <w:t>следующие изменения:</w:t>
      </w:r>
    </w:p>
    <w:p w14:paraId="3F9A77DC" w14:textId="77777777" w:rsidR="0088314F" w:rsidRPr="001A108B" w:rsidRDefault="0088314F" w:rsidP="001A108B">
      <w:pPr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Pr="0088314F">
        <w:rPr>
          <w:rFonts w:ascii="Times New Roman" w:hAnsi="Times New Roman"/>
          <w:sz w:val="26"/>
          <w:szCs w:val="26"/>
        </w:rPr>
        <w:t>Приложение «Административный регламент предоставления муниципальной услуги по присвоению квалификационных категорий спортивных судей «спортивный судья третьей категории», «спортивный судья второй категории» к Постановлению изл</w:t>
      </w:r>
      <w:r>
        <w:rPr>
          <w:rFonts w:ascii="Times New Roman" w:hAnsi="Times New Roman"/>
          <w:sz w:val="26"/>
          <w:szCs w:val="26"/>
        </w:rPr>
        <w:t>ожить в новой редакции (прилага</w:t>
      </w:r>
      <w:r w:rsidRPr="0088314F">
        <w:rPr>
          <w:rFonts w:ascii="Times New Roman" w:hAnsi="Times New Roman"/>
          <w:sz w:val="26"/>
          <w:szCs w:val="26"/>
        </w:rPr>
        <w:t>ется)</w:t>
      </w:r>
    </w:p>
    <w:p w14:paraId="23F4FF33" w14:textId="77777777" w:rsidR="001A108B" w:rsidRDefault="001A108B" w:rsidP="001A108B">
      <w:pPr>
        <w:ind w:firstLine="284"/>
        <w:rPr>
          <w:rFonts w:ascii="Times New Roman" w:hAnsi="Times New Roman"/>
          <w:sz w:val="26"/>
          <w:szCs w:val="26"/>
        </w:rPr>
      </w:pPr>
      <w:r w:rsidRPr="001A108B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подписания, и подлежит размещению на официальном сайте администрации МР «Юхновский район» в сети Интернет.</w:t>
      </w:r>
    </w:p>
    <w:p w14:paraId="08EF1DEC" w14:textId="77777777" w:rsidR="001A108B" w:rsidRPr="001A108B" w:rsidRDefault="001A108B" w:rsidP="001A108B">
      <w:pPr>
        <w:ind w:firstLine="284"/>
        <w:rPr>
          <w:rFonts w:ascii="Times New Roman" w:hAnsi="Times New Roman"/>
          <w:sz w:val="26"/>
          <w:szCs w:val="26"/>
        </w:rPr>
      </w:pPr>
      <w:r w:rsidRPr="001A108B">
        <w:rPr>
          <w:rFonts w:ascii="Times New Roman" w:hAnsi="Times New Roman"/>
          <w:sz w:val="26"/>
          <w:szCs w:val="26"/>
        </w:rPr>
        <w:t>3. Контроль, за исполнением настоящего постановления возложить на заместителя главы администрации МР «Юхновский район» Кутыркина Д.И.      .</w:t>
      </w:r>
    </w:p>
    <w:p w14:paraId="585BAAC5" w14:textId="77777777" w:rsidR="001A108B" w:rsidRPr="001A108B" w:rsidRDefault="001A108B" w:rsidP="001A108B">
      <w:pPr>
        <w:ind w:firstLine="0"/>
        <w:rPr>
          <w:rFonts w:ascii="Times New Roman" w:hAnsi="Times New Roman"/>
          <w:sz w:val="26"/>
          <w:szCs w:val="26"/>
        </w:rPr>
      </w:pPr>
    </w:p>
    <w:p w14:paraId="4FB31EB5" w14:textId="77777777" w:rsidR="001A108B" w:rsidRPr="001A108B" w:rsidRDefault="001A108B" w:rsidP="001A108B">
      <w:pPr>
        <w:ind w:firstLine="0"/>
        <w:rPr>
          <w:rFonts w:ascii="Times New Roman" w:hAnsi="Times New Roman"/>
          <w:b/>
          <w:sz w:val="26"/>
          <w:szCs w:val="26"/>
        </w:rPr>
      </w:pPr>
      <w:r w:rsidRPr="001A108B">
        <w:rPr>
          <w:rFonts w:ascii="Times New Roman" w:hAnsi="Times New Roman"/>
          <w:b/>
          <w:sz w:val="26"/>
          <w:szCs w:val="26"/>
        </w:rPr>
        <w:t>Глава администрации</w:t>
      </w:r>
    </w:p>
    <w:p w14:paraId="25ADE91C" w14:textId="77777777" w:rsidR="001A108B" w:rsidRPr="001A108B" w:rsidRDefault="001A108B" w:rsidP="001A108B">
      <w:pPr>
        <w:ind w:firstLine="0"/>
        <w:rPr>
          <w:rFonts w:ascii="Times New Roman" w:hAnsi="Times New Roman"/>
          <w:b/>
          <w:sz w:val="26"/>
          <w:szCs w:val="26"/>
        </w:rPr>
      </w:pPr>
      <w:r w:rsidRPr="001A108B">
        <w:rPr>
          <w:rFonts w:ascii="Times New Roman" w:hAnsi="Times New Roman"/>
          <w:b/>
          <w:sz w:val="26"/>
          <w:szCs w:val="26"/>
        </w:rPr>
        <w:t xml:space="preserve">МР «Юхновский район»                                                              М.А.Ковалева </w:t>
      </w:r>
    </w:p>
    <w:p w14:paraId="1BD4AB78" w14:textId="77777777" w:rsidR="001A108B" w:rsidRPr="001A108B" w:rsidRDefault="001A108B" w:rsidP="001A108B">
      <w:pPr>
        <w:ind w:firstLine="0"/>
        <w:rPr>
          <w:rFonts w:ascii="Times New Roman" w:hAnsi="Times New Roman"/>
          <w:b/>
          <w:sz w:val="26"/>
          <w:szCs w:val="26"/>
        </w:rPr>
      </w:pPr>
    </w:p>
    <w:p w14:paraId="48C2DB55" w14:textId="77777777" w:rsidR="001A108B" w:rsidRDefault="001A108B" w:rsidP="001A108B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639AC121" w14:textId="77777777" w:rsidR="001A108B" w:rsidRPr="001A108B" w:rsidRDefault="001A108B" w:rsidP="001A108B">
      <w:pPr>
        <w:tabs>
          <w:tab w:val="left" w:pos="915"/>
        </w:tabs>
        <w:ind w:firstLine="5103"/>
        <w:jc w:val="right"/>
        <w:rPr>
          <w:rFonts w:ascii="Times New Roman" w:hAnsi="Times New Roman"/>
          <w:sz w:val="22"/>
          <w:szCs w:val="22"/>
        </w:rPr>
      </w:pPr>
      <w:r w:rsidRPr="001A108B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14:paraId="42F00B85" w14:textId="77777777" w:rsidR="001A108B" w:rsidRPr="001A108B" w:rsidRDefault="001A108B" w:rsidP="001A108B">
      <w:pPr>
        <w:tabs>
          <w:tab w:val="left" w:pos="915"/>
        </w:tabs>
        <w:ind w:firstLine="5103"/>
        <w:jc w:val="right"/>
        <w:rPr>
          <w:rFonts w:ascii="Times New Roman" w:hAnsi="Times New Roman"/>
          <w:sz w:val="22"/>
          <w:szCs w:val="22"/>
        </w:rPr>
      </w:pPr>
      <w:r w:rsidRPr="001A108B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14:paraId="0DF6C2D0" w14:textId="77777777" w:rsidR="001A108B" w:rsidRPr="001A108B" w:rsidRDefault="001A108B" w:rsidP="001A108B">
      <w:pPr>
        <w:tabs>
          <w:tab w:val="left" w:pos="915"/>
        </w:tabs>
        <w:ind w:firstLine="5103"/>
        <w:jc w:val="right"/>
        <w:rPr>
          <w:rFonts w:ascii="Times New Roman" w:hAnsi="Times New Roman"/>
          <w:sz w:val="22"/>
          <w:szCs w:val="22"/>
        </w:rPr>
      </w:pPr>
      <w:r w:rsidRPr="001A108B">
        <w:rPr>
          <w:rFonts w:ascii="Times New Roman" w:hAnsi="Times New Roman"/>
          <w:sz w:val="22"/>
          <w:szCs w:val="22"/>
        </w:rPr>
        <w:t>МР «Юхновский район»</w:t>
      </w:r>
    </w:p>
    <w:p w14:paraId="4E9C62B4" w14:textId="77777777" w:rsidR="001A108B" w:rsidRPr="001A108B" w:rsidRDefault="001A108B" w:rsidP="001A108B">
      <w:pPr>
        <w:tabs>
          <w:tab w:val="left" w:pos="915"/>
        </w:tabs>
        <w:ind w:firstLine="5103"/>
        <w:jc w:val="right"/>
        <w:rPr>
          <w:rFonts w:ascii="Times New Roman" w:hAnsi="Times New Roman"/>
          <w:sz w:val="22"/>
          <w:szCs w:val="22"/>
        </w:rPr>
      </w:pPr>
    </w:p>
    <w:p w14:paraId="6083759F" w14:textId="3EBD6F80" w:rsidR="001A108B" w:rsidRPr="001A108B" w:rsidRDefault="001A108B" w:rsidP="001A108B">
      <w:pPr>
        <w:tabs>
          <w:tab w:val="left" w:pos="915"/>
        </w:tabs>
        <w:ind w:firstLine="5103"/>
        <w:jc w:val="right"/>
        <w:rPr>
          <w:rFonts w:ascii="Times New Roman" w:hAnsi="Times New Roman"/>
        </w:rPr>
      </w:pPr>
      <w:r w:rsidRPr="001A108B">
        <w:rPr>
          <w:rFonts w:ascii="Times New Roman" w:hAnsi="Times New Roman"/>
          <w:sz w:val="22"/>
          <w:szCs w:val="22"/>
        </w:rPr>
        <w:t>от «</w:t>
      </w:r>
      <w:r w:rsidR="00266AA2">
        <w:rPr>
          <w:rFonts w:ascii="Times New Roman" w:hAnsi="Times New Roman"/>
          <w:sz w:val="22"/>
          <w:szCs w:val="22"/>
        </w:rPr>
        <w:t>27</w:t>
      </w:r>
      <w:r w:rsidRPr="001A108B">
        <w:rPr>
          <w:rFonts w:ascii="Times New Roman" w:hAnsi="Times New Roman"/>
          <w:sz w:val="22"/>
          <w:szCs w:val="22"/>
        </w:rPr>
        <w:t xml:space="preserve">» </w:t>
      </w:r>
      <w:r w:rsidR="00266AA2">
        <w:rPr>
          <w:rFonts w:ascii="Times New Roman" w:hAnsi="Times New Roman"/>
          <w:sz w:val="22"/>
          <w:szCs w:val="22"/>
        </w:rPr>
        <w:t xml:space="preserve">февраля </w:t>
      </w:r>
      <w:r w:rsidRPr="001A108B">
        <w:rPr>
          <w:rFonts w:ascii="Times New Roman" w:hAnsi="Times New Roman"/>
          <w:sz w:val="22"/>
          <w:szCs w:val="22"/>
        </w:rPr>
        <w:t>№</w:t>
      </w:r>
      <w:r w:rsidR="00266AA2">
        <w:rPr>
          <w:rFonts w:ascii="Times New Roman" w:hAnsi="Times New Roman"/>
          <w:sz w:val="22"/>
          <w:szCs w:val="22"/>
        </w:rPr>
        <w:t>61</w:t>
      </w:r>
    </w:p>
    <w:p w14:paraId="2E44339F" w14:textId="77777777" w:rsidR="006B6EDE" w:rsidRPr="001A108B" w:rsidRDefault="006B6EDE" w:rsidP="006B6EDE">
      <w:pPr>
        <w:pStyle w:val="ConsPlusNormal"/>
        <w:ind w:left="5529"/>
        <w:jc w:val="both"/>
        <w:rPr>
          <w:rFonts w:ascii="Times New Roman" w:hAnsi="Times New Roman" w:cs="Times New Roman"/>
          <w:color w:val="000000"/>
          <w:sz w:val="24"/>
        </w:rPr>
      </w:pPr>
    </w:p>
    <w:p w14:paraId="097D32F5" w14:textId="77777777" w:rsidR="006B6EDE" w:rsidRPr="00CA72EB" w:rsidRDefault="006B6EDE" w:rsidP="006B6EDE">
      <w:pPr>
        <w:pStyle w:val="ConsPlusNormal"/>
        <w:jc w:val="center"/>
        <w:rPr>
          <w:rFonts w:ascii="Times New Roman" w:hAnsi="Times New Roman" w:cs="Times New Roman"/>
          <w:color w:val="000000"/>
          <w:sz w:val="24"/>
        </w:rPr>
      </w:pPr>
    </w:p>
    <w:p w14:paraId="23188C77" w14:textId="77777777" w:rsidR="006B6EDE" w:rsidRPr="00CA72EB" w:rsidRDefault="006B6EDE" w:rsidP="006B6EDE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0" w:name="Par37"/>
      <w:bookmarkEnd w:id="0"/>
      <w:r w:rsidRPr="00CA72EB">
        <w:rPr>
          <w:rFonts w:ascii="Times New Roman" w:hAnsi="Times New Roman" w:cs="Times New Roman"/>
          <w:b/>
          <w:color w:val="000000"/>
          <w:sz w:val="24"/>
        </w:rPr>
        <w:t>АДМИНИСТРАТИВНЫЙ РЕГЛАМЕНТ</w:t>
      </w:r>
    </w:p>
    <w:p w14:paraId="7FD17231" w14:textId="77777777" w:rsidR="006B6EDE" w:rsidRPr="00CA72EB" w:rsidRDefault="006B6EDE" w:rsidP="006B6ED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CA72EB">
        <w:rPr>
          <w:rFonts w:ascii="Times New Roman" w:hAnsi="Times New Roman" w:cs="Times New Roman"/>
          <w:b/>
          <w:color w:val="000000"/>
          <w:sz w:val="24"/>
        </w:rPr>
        <w:t xml:space="preserve">ПРЕДОСТАВЛЕНИЯ МУНИЦИПАЛЬНОЙ УСЛУГИ ПО ПРИСВОЕНИЮ </w:t>
      </w:r>
      <w:r w:rsidRPr="00CA72EB">
        <w:rPr>
          <w:rFonts w:ascii="Times New Roman" w:hAnsi="Times New Roman" w:cs="Times New Roman"/>
          <w:b/>
          <w:bCs/>
          <w:color w:val="000000"/>
          <w:sz w:val="24"/>
        </w:rPr>
        <w:t>КВАЛИФИКАЦИОННЫХ КАТЕГОРИЙ СПОРТИВНЫХ СУДЕЙ «СПОРТИВНЫЙ СУДЬЯ ТРЕТЬЕЙ КАТЕГОРИИ», «СПОРТИВНЫЙ СУДЬЯ ВТОРОЙ КАТЕГОРИИ»</w:t>
      </w:r>
    </w:p>
    <w:p w14:paraId="2116AE26" w14:textId="77777777" w:rsidR="006B6EDE" w:rsidRPr="00CA72EB" w:rsidRDefault="006B6EDE" w:rsidP="006B6ED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7E23B474" w14:textId="77777777" w:rsidR="006B6EDE" w:rsidRPr="00CA72EB" w:rsidRDefault="006B6EDE" w:rsidP="006B6ED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3ACEBF60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bookmarkStart w:id="1" w:name="_Toc85649042"/>
      <w:r w:rsidRPr="0088314F">
        <w:rPr>
          <w:rFonts w:ascii="Times New Roman" w:eastAsia="Arial" w:hAnsi="Times New Roman"/>
          <w:b/>
          <w:sz w:val="26"/>
          <w:szCs w:val="26"/>
        </w:rPr>
        <w:t>1. Общие положения</w:t>
      </w:r>
      <w:bookmarkEnd w:id="1"/>
    </w:p>
    <w:p w14:paraId="28909BD2" w14:textId="77777777" w:rsidR="0088314F" w:rsidRPr="0088314F" w:rsidRDefault="0088314F" w:rsidP="0088314F">
      <w:pPr>
        <w:ind w:firstLine="0"/>
        <w:rPr>
          <w:rFonts w:ascii="Times New Roman" w:hAnsi="Times New Roman"/>
          <w:sz w:val="26"/>
          <w:szCs w:val="26"/>
        </w:rPr>
      </w:pPr>
    </w:p>
    <w:p w14:paraId="4EB687E0" w14:textId="77777777" w:rsidR="0088314F" w:rsidRPr="00B66AFE" w:rsidRDefault="0088314F" w:rsidP="00B66AFE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2" w:name="_Toc85649043"/>
      <w:r w:rsidRPr="0088314F">
        <w:rPr>
          <w:rFonts w:ascii="Times New Roman" w:eastAsia="Arial" w:hAnsi="Times New Roman"/>
          <w:b/>
          <w:sz w:val="26"/>
          <w:szCs w:val="26"/>
        </w:rPr>
        <w:t xml:space="preserve">1.1. </w:t>
      </w:r>
      <w:bookmarkEnd w:id="2"/>
      <w:r w:rsidRPr="0088314F">
        <w:rPr>
          <w:rFonts w:ascii="Times New Roman" w:eastAsia="Arial" w:hAnsi="Times New Roman"/>
          <w:b/>
          <w:sz w:val="26"/>
          <w:szCs w:val="26"/>
        </w:rPr>
        <w:t>Предмет регулирования административного регламента</w:t>
      </w:r>
    </w:p>
    <w:p w14:paraId="4B878C3E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1.1.1. Административный регламент по предоставлению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«Присвоение квалификационных категорий спортивных судей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314F">
        <w:rPr>
          <w:rFonts w:ascii="Times New Roman" w:hAnsi="Times New Roman"/>
          <w:sz w:val="26"/>
          <w:szCs w:val="26"/>
        </w:rPr>
        <w:t xml:space="preserve">(далее – Административный регламент) определяет сроки, требования и последовательность действий (административных процедур) по предоставлению </w:t>
      </w:r>
      <w:r w:rsidR="00387C8A">
        <w:rPr>
          <w:rFonts w:ascii="Times New Roman" w:hAnsi="Times New Roman"/>
          <w:sz w:val="26"/>
          <w:szCs w:val="26"/>
        </w:rPr>
        <w:t>администрацией муниципального района «Юхновский район</w:t>
      </w:r>
      <w:r w:rsidRPr="0088314F">
        <w:rPr>
          <w:rFonts w:ascii="Times New Roman" w:hAnsi="Times New Roman"/>
          <w:sz w:val="26"/>
          <w:szCs w:val="26"/>
        </w:rPr>
        <w:t xml:space="preserve"> (далее - </w:t>
      </w:r>
      <w:r w:rsidR="00387C8A">
        <w:rPr>
          <w:rFonts w:ascii="Times New Roman" w:hAnsi="Times New Roman"/>
          <w:sz w:val="26"/>
          <w:szCs w:val="26"/>
        </w:rPr>
        <w:t>Администрация</w:t>
      </w:r>
      <w:r w:rsidRPr="0088314F">
        <w:rPr>
          <w:rFonts w:ascii="Times New Roman" w:hAnsi="Times New Roman"/>
          <w:sz w:val="26"/>
          <w:szCs w:val="26"/>
        </w:rPr>
        <w:t xml:space="preserve">) </w:t>
      </w:r>
      <w:r w:rsidR="00387C8A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по присвоению квалификационной категории спортивного судьи </w:t>
      </w:r>
      <w:r w:rsidR="00387C8A" w:rsidRPr="00387C8A">
        <w:rPr>
          <w:rFonts w:ascii="Times New Roman" w:hAnsi="Times New Roman"/>
          <w:sz w:val="26"/>
          <w:szCs w:val="26"/>
        </w:rPr>
        <w:t>«спортивный судья третьей категории», «спортивный судья второй категории»</w:t>
      </w:r>
    </w:p>
    <w:p w14:paraId="2A1C07A2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3" w:name="_Toc85649044"/>
    </w:p>
    <w:p w14:paraId="105D94EA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 xml:space="preserve">1.2. </w:t>
      </w:r>
      <w:bookmarkEnd w:id="3"/>
      <w:r w:rsidRPr="0088314F">
        <w:rPr>
          <w:rFonts w:ascii="Times New Roman" w:eastAsia="Arial" w:hAnsi="Times New Roman"/>
          <w:b/>
          <w:sz w:val="26"/>
          <w:szCs w:val="26"/>
        </w:rPr>
        <w:t>Описание заявителей, а также физических и юридических</w:t>
      </w:r>
    </w:p>
    <w:p w14:paraId="71269E49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>лиц, имеющих право в соответствии с законодательством</w:t>
      </w:r>
    </w:p>
    <w:p w14:paraId="71934915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>Российской Федерации либо в силу наделения их заявителями</w:t>
      </w:r>
    </w:p>
    <w:p w14:paraId="3A67A07E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>в порядке, установленном законодательством Российской</w:t>
      </w:r>
    </w:p>
    <w:p w14:paraId="3484D0F9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>Федерации, полномочиями выступать от их имени</w:t>
      </w:r>
    </w:p>
    <w:p w14:paraId="6651BA12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>при взаимодействии с соответствующими органами</w:t>
      </w:r>
    </w:p>
    <w:p w14:paraId="685C27AB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>исполнительной власти и иными организациями</w:t>
      </w:r>
    </w:p>
    <w:p w14:paraId="326AB0E0" w14:textId="77777777" w:rsidR="0088314F" w:rsidRPr="00B66AFE" w:rsidRDefault="0088314F" w:rsidP="00B66AFE">
      <w:pPr>
        <w:widowControl w:val="0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 xml:space="preserve">при предоставлении </w:t>
      </w:r>
      <w:r w:rsidR="00387C8A" w:rsidRPr="00387C8A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 услуги</w:t>
      </w:r>
    </w:p>
    <w:p w14:paraId="42104E7A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1.2.1. Заявителями на предоставление </w:t>
      </w:r>
      <w:r w:rsidR="00387C8A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(далее - Заявитель) являются:</w:t>
      </w:r>
    </w:p>
    <w:p w14:paraId="069F74A4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- региональная спортивная федерация по соответствующему виду спорта;</w:t>
      </w:r>
    </w:p>
    <w:p w14:paraId="2E4A74A5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- структурное подразделение федерального органа</w:t>
      </w:r>
      <w:r w:rsidRPr="0088314F">
        <w:rPr>
          <w:rFonts w:ascii="Times New Roman" w:hAnsi="Times New Roman"/>
          <w:sz w:val="28"/>
          <w:szCs w:val="28"/>
        </w:rPr>
        <w:t xml:space="preserve"> </w:t>
      </w:r>
      <w:r w:rsidRPr="0088314F">
        <w:rPr>
          <w:rFonts w:ascii="Times New Roman" w:hAnsi="Times New Roman"/>
          <w:sz w:val="26"/>
          <w:szCs w:val="26"/>
        </w:rPr>
        <w:t>исполнительной власти, осуществляющий руководство развитием военно-прикладных и служебно-прикладных видов спорта, территориальный орган федерального органа, подведомственная организация федерального органа, воинская часть, осуществляющая учёт судейской деятельности спортивного судьи (для военно-прикладных и служебно-прикладных видов спорта) (далее – подразделение федерального органа).</w:t>
      </w:r>
    </w:p>
    <w:p w14:paraId="7969B933" w14:textId="77777777" w:rsidR="0088314F" w:rsidRPr="0088314F" w:rsidRDefault="0088314F" w:rsidP="0088314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1.2.2. Заявителями также могут являться представители лиц, указанных в пункте 1.2.1.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67F2E2DE" w14:textId="77777777" w:rsidR="0088314F" w:rsidRPr="0088314F" w:rsidRDefault="0088314F" w:rsidP="0088314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BF65CE6" w14:textId="77777777" w:rsidR="0088314F" w:rsidRPr="00B66AFE" w:rsidRDefault="0088314F" w:rsidP="00B66AFE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bookmarkStart w:id="4" w:name="1fob9te" w:colFirst="0" w:colLast="0"/>
      <w:bookmarkStart w:id="5" w:name="_Toc85649045"/>
      <w:bookmarkEnd w:id="4"/>
      <w:r w:rsidRPr="0088314F">
        <w:rPr>
          <w:rFonts w:ascii="Times New Roman" w:eastAsia="Arial" w:hAnsi="Times New Roman"/>
          <w:b/>
          <w:sz w:val="26"/>
          <w:szCs w:val="26"/>
        </w:rPr>
        <w:t>1.3. Требования к порядку информирования о предоставлени</w:t>
      </w:r>
      <w:bookmarkStart w:id="6" w:name="3znysh7" w:colFirst="0" w:colLast="0"/>
      <w:bookmarkEnd w:id="6"/>
      <w:r w:rsidRPr="0088314F">
        <w:rPr>
          <w:rFonts w:ascii="Times New Roman" w:eastAsia="Arial" w:hAnsi="Times New Roman"/>
          <w:b/>
          <w:sz w:val="26"/>
          <w:szCs w:val="26"/>
        </w:rPr>
        <w:t xml:space="preserve">и </w:t>
      </w:r>
      <w:r w:rsidR="00387C8A" w:rsidRPr="00387C8A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 услуги</w:t>
      </w:r>
      <w:bookmarkEnd w:id="5"/>
    </w:p>
    <w:p w14:paraId="6556E63A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  <w:bookmarkStart w:id="7" w:name="_Toc85649046"/>
      <w:r w:rsidRPr="0088314F">
        <w:rPr>
          <w:rFonts w:ascii="Times New Roman" w:hAnsi="Times New Roman"/>
          <w:sz w:val="26"/>
          <w:szCs w:val="26"/>
        </w:rPr>
        <w:t xml:space="preserve">1.3.1. Порядок получения Заявителем информации по вопросам предоставления </w:t>
      </w:r>
      <w:r w:rsidR="00387C8A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и услуг, которые являются необходимыми и обязательными для предоставления </w:t>
      </w:r>
      <w:r w:rsidR="00387C8A" w:rsidRPr="00387C8A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услуги, сведений о ходе предоставления указанной услуги размещается на официальном сайте </w:t>
      </w:r>
      <w:r w:rsidR="00387C8A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 xml:space="preserve"> в информационно-</w:t>
      </w:r>
      <w:r w:rsidRPr="0088314F">
        <w:rPr>
          <w:rFonts w:ascii="Times New Roman" w:hAnsi="Times New Roman"/>
          <w:sz w:val="26"/>
          <w:szCs w:val="26"/>
        </w:rPr>
        <w:lastRenderedPageBreak/>
        <w:t>телекоммуникационной сети «Интернет», а также в государственной информационной системе Калужской области «Портал государственных и муниципальных услуг (функции) Калужской области» (далее –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ПГМУ</w:t>
      </w:r>
      <w:r w:rsidRPr="0088314F">
        <w:rPr>
          <w:rFonts w:ascii="Times New Roman" w:hAnsi="Times New Roman"/>
          <w:sz w:val="26"/>
          <w:szCs w:val="26"/>
        </w:rPr>
        <w:t>).</w:t>
      </w:r>
    </w:p>
    <w:p w14:paraId="51CB36E1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Информирование о предоставлении </w:t>
      </w:r>
      <w:r w:rsidR="00387C8A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осуществляется уполномоченным должностным лицом </w:t>
      </w:r>
      <w:r w:rsidR="00387C8A" w:rsidRPr="00387C8A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>, ответственным за предоставление государственной услуги.</w:t>
      </w:r>
    </w:p>
    <w:p w14:paraId="7C054095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1.3.2. Справочная информация размещается ответственным специалистом </w:t>
      </w:r>
      <w:r w:rsidR="00387C8A" w:rsidRPr="00387C8A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 xml:space="preserve"> в письменном виде на стенде в </w:t>
      </w:r>
      <w:r w:rsidR="00DB14DB">
        <w:rPr>
          <w:rFonts w:ascii="Times New Roman" w:hAnsi="Times New Roman"/>
          <w:sz w:val="26"/>
          <w:szCs w:val="26"/>
        </w:rPr>
        <w:t>Отделе спорта</w:t>
      </w:r>
      <w:r w:rsidRPr="0088314F">
        <w:rPr>
          <w:rFonts w:ascii="Times New Roman" w:hAnsi="Times New Roman"/>
          <w:sz w:val="26"/>
          <w:szCs w:val="26"/>
        </w:rPr>
        <w:t xml:space="preserve"> и (или) в электронной форме на официальном сайте </w:t>
      </w:r>
      <w:r w:rsidR="00DB14DB" w:rsidRPr="00DB14DB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«Интернет», и (или) в государственной информационной системе Калужской области «Реестр государственных услуг (функций) Калужской области» (далее – реестр государственных услуг) и на </w:t>
      </w:r>
      <w:r w:rsidRPr="0088314F">
        <w:rPr>
          <w:rFonts w:ascii="Times New Roman" w:hAnsi="Times New Roman"/>
          <w:color w:val="000000"/>
          <w:sz w:val="26"/>
          <w:szCs w:val="26"/>
        </w:rPr>
        <w:t>ПГМУ</w:t>
      </w:r>
      <w:r w:rsidRPr="0088314F">
        <w:rPr>
          <w:rFonts w:ascii="Times New Roman" w:hAnsi="Times New Roman"/>
          <w:sz w:val="26"/>
          <w:szCs w:val="26"/>
        </w:rPr>
        <w:t>.</w:t>
      </w:r>
    </w:p>
    <w:p w14:paraId="708B9514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Справочная информация предоставляется по телефону Заявителю, а также посредством обращения в </w:t>
      </w:r>
      <w:r w:rsidR="00DB14DB">
        <w:rPr>
          <w:rFonts w:ascii="Times New Roman" w:hAnsi="Times New Roman"/>
          <w:sz w:val="26"/>
          <w:szCs w:val="26"/>
        </w:rPr>
        <w:t>Администрацию</w:t>
      </w:r>
      <w:r w:rsidRPr="0088314F">
        <w:rPr>
          <w:rFonts w:ascii="Times New Roman" w:hAnsi="Times New Roman"/>
          <w:sz w:val="26"/>
          <w:szCs w:val="26"/>
        </w:rPr>
        <w:t xml:space="preserve"> устно, письменно, в электронной форме.</w:t>
      </w:r>
    </w:p>
    <w:p w14:paraId="35E31155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Размещению подлежит следующая справочная информация:</w:t>
      </w:r>
    </w:p>
    <w:p w14:paraId="631CC776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1) место нахождения и графики работы </w:t>
      </w:r>
      <w:r w:rsidR="00DB14DB" w:rsidRPr="00DB14DB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>, его структурных подразделений;</w:t>
      </w:r>
    </w:p>
    <w:p w14:paraId="621CF50C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2) справочные телефоны структурных подразделений </w:t>
      </w:r>
      <w:r w:rsidR="00DB14DB" w:rsidRPr="00DB14DB">
        <w:rPr>
          <w:rFonts w:ascii="Times New Roman" w:hAnsi="Times New Roman"/>
          <w:sz w:val="26"/>
          <w:szCs w:val="26"/>
        </w:rPr>
        <w:t>Администрации</w:t>
      </w:r>
      <w:r w:rsidR="00DB14DB">
        <w:rPr>
          <w:rFonts w:ascii="Times New Roman" w:hAnsi="Times New Roman"/>
          <w:sz w:val="26"/>
          <w:szCs w:val="26"/>
        </w:rPr>
        <w:t xml:space="preserve">, организаций, </w:t>
      </w:r>
      <w:r w:rsidRPr="0088314F">
        <w:rPr>
          <w:rFonts w:ascii="Times New Roman" w:hAnsi="Times New Roman"/>
          <w:sz w:val="26"/>
          <w:szCs w:val="26"/>
        </w:rPr>
        <w:t xml:space="preserve">участвующих в предоставлении </w:t>
      </w:r>
      <w:r w:rsidR="00DB14DB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услуги;</w:t>
      </w:r>
    </w:p>
    <w:p w14:paraId="0BF1BEE1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3) адреса официального сайта, а также электронные почты и (или) формы обратной связи </w:t>
      </w:r>
      <w:r w:rsidR="00DB14DB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54347855" w14:textId="77777777" w:rsidR="0088314F" w:rsidRPr="0088314F" w:rsidRDefault="0088314F" w:rsidP="0088314F">
      <w:pPr>
        <w:widowControl w:val="0"/>
        <w:tabs>
          <w:tab w:val="left" w:pos="1493"/>
        </w:tabs>
        <w:ind w:firstLine="709"/>
        <w:rPr>
          <w:rFonts w:ascii="Times New Roman" w:hAnsi="Times New Roman"/>
          <w:sz w:val="26"/>
          <w:szCs w:val="26"/>
        </w:rPr>
      </w:pPr>
    </w:p>
    <w:p w14:paraId="7BF9305D" w14:textId="77777777" w:rsidR="0088314F" w:rsidRPr="0088314F" w:rsidRDefault="0088314F" w:rsidP="0088314F">
      <w:pPr>
        <w:widowControl w:val="0"/>
        <w:tabs>
          <w:tab w:val="left" w:pos="1493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8314F">
        <w:rPr>
          <w:rFonts w:ascii="Times New Roman" w:hAnsi="Times New Roman"/>
          <w:b/>
          <w:sz w:val="26"/>
          <w:szCs w:val="26"/>
        </w:rPr>
        <w:t xml:space="preserve">2. Стандарт предоставления </w:t>
      </w:r>
      <w:r w:rsidR="00DB14DB" w:rsidRPr="00DB14DB">
        <w:rPr>
          <w:rFonts w:ascii="Times New Roman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sz w:val="26"/>
          <w:szCs w:val="26"/>
        </w:rPr>
        <w:t xml:space="preserve"> услуги</w:t>
      </w:r>
      <w:bookmarkEnd w:id="7"/>
    </w:p>
    <w:p w14:paraId="21C157AC" w14:textId="77777777" w:rsidR="0088314F" w:rsidRPr="0088314F" w:rsidRDefault="0088314F" w:rsidP="0088314F">
      <w:pPr>
        <w:ind w:firstLine="708"/>
        <w:rPr>
          <w:rFonts w:ascii="Times New Roman" w:hAnsi="Times New Roman"/>
          <w:sz w:val="26"/>
          <w:szCs w:val="26"/>
        </w:rPr>
      </w:pPr>
    </w:p>
    <w:p w14:paraId="114D2CF1" w14:textId="77777777" w:rsidR="0088314F" w:rsidRPr="002422AF" w:rsidRDefault="0088314F" w:rsidP="002422A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8" w:name="_Toc85649047"/>
      <w:r w:rsidRPr="0088314F">
        <w:rPr>
          <w:rFonts w:ascii="Times New Roman" w:eastAsia="Arial" w:hAnsi="Times New Roman"/>
          <w:b/>
          <w:sz w:val="26"/>
          <w:szCs w:val="26"/>
        </w:rPr>
        <w:t xml:space="preserve">2.1. Наименование </w:t>
      </w:r>
      <w:r w:rsidR="00DB14DB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 услуги</w:t>
      </w:r>
      <w:bookmarkEnd w:id="8"/>
    </w:p>
    <w:p w14:paraId="58C1C9A7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ab/>
        <w:t xml:space="preserve">2.1.1. </w:t>
      </w:r>
      <w:r w:rsidR="00DB14DB">
        <w:rPr>
          <w:rFonts w:ascii="Times New Roman" w:hAnsi="Times New Roman"/>
          <w:sz w:val="26"/>
          <w:szCs w:val="26"/>
        </w:rPr>
        <w:t>Муниципальная</w:t>
      </w:r>
      <w:r w:rsidRPr="0088314F">
        <w:rPr>
          <w:rFonts w:ascii="Times New Roman" w:hAnsi="Times New Roman"/>
          <w:sz w:val="26"/>
          <w:szCs w:val="26"/>
        </w:rPr>
        <w:t xml:space="preserve"> услуга «Присвоение квалификационных категорий спортивных судей» (далее – квалификационная категория спортивного судьи).</w:t>
      </w:r>
    </w:p>
    <w:p w14:paraId="1D61FD09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</w:p>
    <w:p w14:paraId="5335154A" w14:textId="77777777" w:rsidR="0088314F" w:rsidRPr="0088314F" w:rsidRDefault="0088314F" w:rsidP="002422A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9" w:name="_Toc85649048"/>
      <w:r w:rsidRPr="0088314F">
        <w:rPr>
          <w:rFonts w:ascii="Times New Roman" w:hAnsi="Times New Roman"/>
          <w:b/>
          <w:sz w:val="26"/>
          <w:szCs w:val="26"/>
        </w:rPr>
        <w:t>2</w:t>
      </w:r>
      <w:r w:rsidRPr="0088314F">
        <w:rPr>
          <w:rFonts w:ascii="Times New Roman" w:hAnsi="Times New Roman"/>
          <w:sz w:val="26"/>
          <w:szCs w:val="26"/>
        </w:rPr>
        <w:t>.</w:t>
      </w:r>
      <w:r w:rsidRPr="0088314F">
        <w:rPr>
          <w:rFonts w:ascii="Times New Roman" w:hAnsi="Times New Roman"/>
          <w:b/>
          <w:sz w:val="26"/>
          <w:szCs w:val="26"/>
        </w:rPr>
        <w:t xml:space="preserve">2. Наименование исполнительного органа, непосредственно предоставляющего </w:t>
      </w:r>
      <w:r w:rsidR="00DB14DB">
        <w:rPr>
          <w:rFonts w:ascii="Times New Roman" w:eastAsia="Arial" w:hAnsi="Times New Roman"/>
          <w:b/>
          <w:sz w:val="26"/>
          <w:szCs w:val="26"/>
        </w:rPr>
        <w:t>муниципальную</w:t>
      </w:r>
      <w:r w:rsidRPr="0088314F">
        <w:rPr>
          <w:rFonts w:ascii="Times New Roman" w:hAnsi="Times New Roman"/>
          <w:b/>
          <w:sz w:val="26"/>
          <w:szCs w:val="26"/>
        </w:rPr>
        <w:t xml:space="preserve"> услугу</w:t>
      </w:r>
      <w:bookmarkEnd w:id="9"/>
    </w:p>
    <w:p w14:paraId="367E9B9D" w14:textId="77777777" w:rsidR="0088314F" w:rsidRPr="0088314F" w:rsidRDefault="0088314F" w:rsidP="0088314F">
      <w:pPr>
        <w:widowControl w:val="0"/>
        <w:tabs>
          <w:tab w:val="left" w:pos="1694"/>
        </w:tabs>
        <w:ind w:left="709" w:firstLine="0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2.2.1. </w:t>
      </w:r>
      <w:r w:rsidR="00DB14DB" w:rsidRPr="00DB14DB">
        <w:rPr>
          <w:rFonts w:ascii="Times New Roman" w:hAnsi="Times New Roman"/>
          <w:sz w:val="26"/>
          <w:szCs w:val="26"/>
        </w:rPr>
        <w:t xml:space="preserve">Муниципальная </w:t>
      </w:r>
      <w:r w:rsidRPr="0088314F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DB14DB">
        <w:rPr>
          <w:rFonts w:ascii="Times New Roman" w:hAnsi="Times New Roman"/>
          <w:sz w:val="26"/>
          <w:szCs w:val="26"/>
        </w:rPr>
        <w:t>Администрацией</w:t>
      </w:r>
      <w:r w:rsidRPr="0088314F">
        <w:rPr>
          <w:rFonts w:ascii="Times New Roman" w:hAnsi="Times New Roman"/>
          <w:sz w:val="26"/>
          <w:szCs w:val="26"/>
        </w:rPr>
        <w:t>.</w:t>
      </w:r>
    </w:p>
    <w:p w14:paraId="3224A6CF" w14:textId="77777777" w:rsidR="0088314F" w:rsidRPr="0088314F" w:rsidRDefault="0088314F" w:rsidP="0088314F">
      <w:pPr>
        <w:widowControl w:val="0"/>
        <w:tabs>
          <w:tab w:val="left" w:pos="1274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2.2.2. При предоставлении </w:t>
      </w:r>
      <w:r w:rsidR="00DB14DB" w:rsidRPr="00DB14DB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</w:t>
      </w:r>
      <w:r w:rsidR="00DB14DB">
        <w:rPr>
          <w:rFonts w:ascii="Times New Roman" w:hAnsi="Times New Roman"/>
          <w:sz w:val="26"/>
          <w:szCs w:val="26"/>
        </w:rPr>
        <w:t>Администрация</w:t>
      </w:r>
      <w:r w:rsidRPr="0088314F">
        <w:rPr>
          <w:rFonts w:ascii="Times New Roman" w:hAnsi="Times New Roman"/>
          <w:sz w:val="26"/>
          <w:szCs w:val="26"/>
        </w:rPr>
        <w:t xml:space="preserve"> взаимодействует с: </w:t>
      </w:r>
    </w:p>
    <w:p w14:paraId="432025B2" w14:textId="77777777" w:rsidR="0088314F" w:rsidRPr="0088314F" w:rsidRDefault="0088314F" w:rsidP="0088314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- Федеральной налоговой службой в части получения сведений из Единого государственного реестра юридических лиц;</w:t>
      </w:r>
    </w:p>
    <w:p w14:paraId="4352F6FB" w14:textId="77777777" w:rsidR="0088314F" w:rsidRPr="0088314F" w:rsidRDefault="0088314F" w:rsidP="0088314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-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14:paraId="60D9C270" w14:textId="77777777" w:rsidR="0088314F" w:rsidRPr="0088314F" w:rsidRDefault="0088314F" w:rsidP="00DB14DB">
      <w:pPr>
        <w:widowControl w:val="0"/>
        <w:tabs>
          <w:tab w:val="left" w:pos="1465"/>
        </w:tabs>
        <w:spacing w:after="320"/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2.2.3. </w:t>
      </w:r>
      <w:r w:rsidR="00B66AFE">
        <w:rPr>
          <w:rFonts w:ascii="Times New Roman" w:hAnsi="Times New Roman"/>
          <w:sz w:val="26"/>
          <w:szCs w:val="26"/>
        </w:rPr>
        <w:t xml:space="preserve">При </w:t>
      </w:r>
      <w:r w:rsidR="00DB14DB" w:rsidRPr="00DB14DB">
        <w:rPr>
          <w:rFonts w:ascii="Times New Roman" w:hAnsi="Times New Roman"/>
          <w:sz w:val="26"/>
          <w:szCs w:val="26"/>
        </w:rPr>
        <w:t xml:space="preserve">предоставлении  </w:t>
      </w:r>
      <w:r w:rsidR="00DB14DB">
        <w:rPr>
          <w:rFonts w:ascii="Times New Roman" w:hAnsi="Times New Roman"/>
          <w:sz w:val="26"/>
          <w:szCs w:val="26"/>
        </w:rPr>
        <w:t xml:space="preserve">муниципальной  услуги </w:t>
      </w:r>
      <w:r w:rsidR="00DB14DB" w:rsidRPr="00DB14DB">
        <w:rPr>
          <w:rFonts w:ascii="Times New Roman" w:hAnsi="Times New Roman"/>
          <w:sz w:val="26"/>
          <w:szCs w:val="26"/>
        </w:rPr>
        <w:t>Уполномоченному  органу  запрещается  требовать</w:t>
      </w:r>
      <w:r w:rsidR="00DB14DB">
        <w:rPr>
          <w:rFonts w:ascii="Times New Roman" w:hAnsi="Times New Roman"/>
          <w:sz w:val="26"/>
          <w:szCs w:val="26"/>
        </w:rPr>
        <w:t xml:space="preserve">  от  Заявителя  осуществления </w:t>
      </w:r>
      <w:r w:rsidR="00DB14DB" w:rsidRPr="00DB14DB">
        <w:rPr>
          <w:rFonts w:ascii="Times New Roman" w:hAnsi="Times New Roman"/>
          <w:sz w:val="26"/>
          <w:szCs w:val="26"/>
        </w:rPr>
        <w:t>действий,  в  том  числе  согласований</w:t>
      </w:r>
      <w:r w:rsidR="00DB14DB">
        <w:rPr>
          <w:rFonts w:ascii="Times New Roman" w:hAnsi="Times New Roman"/>
          <w:sz w:val="26"/>
          <w:szCs w:val="26"/>
        </w:rPr>
        <w:t xml:space="preserve">,  необходимых  для  получения </w:t>
      </w:r>
      <w:r w:rsidR="00DB14DB" w:rsidRPr="00DB14DB">
        <w:rPr>
          <w:rFonts w:ascii="Times New Roman" w:hAnsi="Times New Roman"/>
          <w:sz w:val="26"/>
          <w:szCs w:val="26"/>
        </w:rPr>
        <w:t>муницип</w:t>
      </w:r>
      <w:r w:rsidR="00DB14DB">
        <w:rPr>
          <w:rFonts w:ascii="Times New Roman" w:hAnsi="Times New Roman"/>
          <w:sz w:val="26"/>
          <w:szCs w:val="26"/>
        </w:rPr>
        <w:t>альной</w:t>
      </w:r>
      <w:r w:rsidR="00DB14DB" w:rsidRPr="00DB14DB">
        <w:rPr>
          <w:rFonts w:ascii="Times New Roman" w:hAnsi="Times New Roman"/>
          <w:sz w:val="26"/>
          <w:szCs w:val="26"/>
        </w:rPr>
        <w:t xml:space="preserve">  услуги  и  свя</w:t>
      </w:r>
      <w:r w:rsidR="00DB14DB">
        <w:rPr>
          <w:rFonts w:ascii="Times New Roman" w:hAnsi="Times New Roman"/>
          <w:sz w:val="26"/>
          <w:szCs w:val="26"/>
        </w:rPr>
        <w:t xml:space="preserve">занных  с  обращением  в  иные </w:t>
      </w:r>
      <w:r w:rsidR="00DB14DB" w:rsidRPr="00DB14DB">
        <w:rPr>
          <w:rFonts w:ascii="Times New Roman" w:hAnsi="Times New Roman"/>
          <w:sz w:val="26"/>
          <w:szCs w:val="26"/>
        </w:rPr>
        <w:t xml:space="preserve">государственные  органы  и  организации,  за  </w:t>
      </w:r>
      <w:r w:rsidR="00DB14DB">
        <w:rPr>
          <w:rFonts w:ascii="Times New Roman" w:hAnsi="Times New Roman"/>
          <w:sz w:val="26"/>
          <w:szCs w:val="26"/>
        </w:rPr>
        <w:t xml:space="preserve">исключением  получения  услуг, </w:t>
      </w:r>
      <w:r w:rsidR="00DB14DB" w:rsidRPr="00DB14DB">
        <w:rPr>
          <w:rFonts w:ascii="Times New Roman" w:hAnsi="Times New Roman"/>
          <w:sz w:val="26"/>
          <w:szCs w:val="26"/>
        </w:rPr>
        <w:t>включенных в перечень услуг, которые являютс</w:t>
      </w:r>
      <w:r w:rsidR="00DB14DB">
        <w:rPr>
          <w:rFonts w:ascii="Times New Roman" w:hAnsi="Times New Roman"/>
          <w:sz w:val="26"/>
          <w:szCs w:val="26"/>
        </w:rPr>
        <w:t xml:space="preserve">я необходимыми и обязательными </w:t>
      </w:r>
      <w:r w:rsidR="00DB14DB" w:rsidRPr="00DB14DB">
        <w:rPr>
          <w:rFonts w:ascii="Times New Roman" w:hAnsi="Times New Roman"/>
          <w:sz w:val="26"/>
          <w:szCs w:val="26"/>
        </w:rPr>
        <w:t>для предоставления муниципальн</w:t>
      </w:r>
      <w:r w:rsidR="00DB14DB">
        <w:rPr>
          <w:rFonts w:ascii="Times New Roman" w:hAnsi="Times New Roman"/>
          <w:sz w:val="26"/>
          <w:szCs w:val="26"/>
        </w:rPr>
        <w:t>ой</w:t>
      </w:r>
      <w:r w:rsidR="00DB14DB" w:rsidRPr="00DB14DB">
        <w:rPr>
          <w:rFonts w:ascii="Times New Roman" w:hAnsi="Times New Roman"/>
          <w:sz w:val="26"/>
          <w:szCs w:val="26"/>
        </w:rPr>
        <w:t xml:space="preserve"> услуги.</w:t>
      </w:r>
    </w:p>
    <w:p w14:paraId="1D0538ED" w14:textId="77777777" w:rsidR="0088314F" w:rsidRPr="0088314F" w:rsidRDefault="0088314F" w:rsidP="0088314F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bookmarkStart w:id="10" w:name="_Toc85649049"/>
      <w:r w:rsidRPr="0088314F">
        <w:rPr>
          <w:rFonts w:ascii="Times New Roman" w:eastAsia="Arial" w:hAnsi="Times New Roman"/>
          <w:b/>
          <w:sz w:val="26"/>
          <w:szCs w:val="26"/>
        </w:rPr>
        <w:t xml:space="preserve">2.3. Описание результата предоставления </w:t>
      </w:r>
      <w:r w:rsidR="00DB14DB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 услуги</w:t>
      </w:r>
      <w:bookmarkEnd w:id="10"/>
    </w:p>
    <w:p w14:paraId="6C65A7B3" w14:textId="77777777" w:rsidR="0088314F" w:rsidRPr="0088314F" w:rsidRDefault="0088314F" w:rsidP="0088314F">
      <w:pPr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2.3.1. Результатом предоставления </w:t>
      </w:r>
      <w:r w:rsidR="00DB14DB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является </w:t>
      </w:r>
      <w:r w:rsidR="00DB14DB">
        <w:rPr>
          <w:rFonts w:ascii="Times New Roman" w:hAnsi="Times New Roman"/>
          <w:sz w:val="26"/>
          <w:szCs w:val="26"/>
        </w:rPr>
        <w:t>Распоряжение администрации МР «Юхновский район»</w:t>
      </w:r>
      <w:r w:rsidRPr="0088314F">
        <w:rPr>
          <w:rFonts w:ascii="Times New Roman" w:hAnsi="Times New Roman"/>
          <w:sz w:val="26"/>
          <w:szCs w:val="26"/>
        </w:rPr>
        <w:t xml:space="preserve"> о присвоении квалификационной категории спортивного судьи или решение об отказе в предоставлении услуги присвоение квалификационной категории спортивного судьи.</w:t>
      </w:r>
    </w:p>
    <w:p w14:paraId="12DF626F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11" w:name="_Toc85649050"/>
    </w:p>
    <w:p w14:paraId="1ECFFF16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lastRenderedPageBreak/>
        <w:t>2.4</w:t>
      </w:r>
      <w:bookmarkEnd w:id="11"/>
      <w:r w:rsidRPr="0088314F">
        <w:rPr>
          <w:rFonts w:ascii="Times New Roman" w:hAnsi="Times New Roman"/>
          <w:b/>
          <w:bCs/>
          <w:sz w:val="26"/>
          <w:szCs w:val="26"/>
        </w:rPr>
        <w:t xml:space="preserve">. Срок предоставления </w:t>
      </w:r>
      <w:r w:rsidR="00DB14DB" w:rsidRPr="00DB14DB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sz w:val="26"/>
          <w:szCs w:val="26"/>
        </w:rPr>
        <w:t xml:space="preserve"> услуги с учетом</w:t>
      </w:r>
    </w:p>
    <w:p w14:paraId="2C79C2C3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необходимости обращения в организации, участвующие</w:t>
      </w:r>
    </w:p>
    <w:p w14:paraId="56318F86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 xml:space="preserve">в предоставлении </w:t>
      </w:r>
      <w:r w:rsidR="00DB14DB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sz w:val="26"/>
          <w:szCs w:val="26"/>
        </w:rPr>
        <w:t xml:space="preserve"> услуги, срок</w:t>
      </w:r>
    </w:p>
    <w:p w14:paraId="465BFBF8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 xml:space="preserve">приостановления предоставления </w:t>
      </w:r>
      <w:r w:rsidR="00DB14DB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51DE2F56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в случае, если возможность приостановления предусмотрена</w:t>
      </w:r>
    </w:p>
    <w:p w14:paraId="53CAD2B4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законодательством Российской Федерации, в том числе</w:t>
      </w:r>
    </w:p>
    <w:p w14:paraId="270222C7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законодательством Калужской области, срок выдачи</w:t>
      </w:r>
    </w:p>
    <w:p w14:paraId="17FCE88A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(направления) документов, являющихся результатом</w:t>
      </w:r>
    </w:p>
    <w:p w14:paraId="5C71AB1B" w14:textId="77777777" w:rsidR="0088314F" w:rsidRPr="002422AF" w:rsidRDefault="0088314F" w:rsidP="002422A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 xml:space="preserve">предоставления </w:t>
      </w:r>
      <w:r w:rsidR="00DB14DB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="002422AF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0FBE14C3" w14:textId="77777777" w:rsidR="0088314F" w:rsidRPr="0088314F" w:rsidRDefault="0088314F" w:rsidP="0088314F">
      <w:pPr>
        <w:ind w:firstLine="708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2.4.1. Срок предоставления </w:t>
      </w:r>
      <w:r w:rsidR="00DB14DB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со дня регистрации обращения о предоставления </w:t>
      </w:r>
      <w:r w:rsidR="00DB14DB" w:rsidRPr="00DB14DB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составляет не более двух месяцев со дня поступления представления на присвоение квалификационной категории спортивному судье и документов, предусмотренных пунктом 2.6.1 настоящего Административного регламента.</w:t>
      </w:r>
    </w:p>
    <w:p w14:paraId="0A2F2A2D" w14:textId="77777777" w:rsidR="0088314F" w:rsidRPr="0088314F" w:rsidRDefault="0088314F" w:rsidP="0088314F">
      <w:pPr>
        <w:ind w:firstLine="708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2.4.2. Копия </w:t>
      </w:r>
      <w:r w:rsidR="00DB14DB">
        <w:rPr>
          <w:rFonts w:ascii="Times New Roman" w:hAnsi="Times New Roman"/>
          <w:sz w:val="26"/>
          <w:szCs w:val="26"/>
        </w:rPr>
        <w:t>Решения</w:t>
      </w:r>
      <w:r w:rsidRPr="0088314F">
        <w:rPr>
          <w:rFonts w:ascii="Times New Roman" w:hAnsi="Times New Roman"/>
          <w:sz w:val="26"/>
          <w:szCs w:val="26"/>
        </w:rPr>
        <w:t xml:space="preserve"> о присвоении квалификационной категории спортивного судьи в течение 5 рабочих дней со дня его утверждения направляется Заявителю по почте заказным письмом с уведомлением о вручении и (или) размещается на официальном сайте </w:t>
      </w:r>
      <w:r w:rsidR="00DB14DB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 </w:t>
      </w:r>
    </w:p>
    <w:p w14:paraId="4E71AFB4" w14:textId="77777777" w:rsidR="0088314F" w:rsidRPr="0088314F" w:rsidRDefault="0088314F" w:rsidP="0088314F">
      <w:pPr>
        <w:ind w:firstLine="708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2.4.3. Копия решения об отказе в присвоении квалификационной категории спортивного судьи в течение 5 рабочих дней со дня его принятия направляется Заявителю по почте заказным письмом с уведомлением о вручении или вручается лично под подпись с приложением документов, представленных Заявителем</w:t>
      </w:r>
      <w:r w:rsidRPr="0088314F">
        <w:rPr>
          <w:rFonts w:ascii="Times New Roman" w:hAnsi="Times New Roman"/>
          <w:color w:val="000000"/>
          <w:sz w:val="26"/>
          <w:szCs w:val="26"/>
        </w:rPr>
        <w:t>.</w:t>
      </w:r>
      <w:r w:rsidRPr="0088314F">
        <w:rPr>
          <w:rFonts w:ascii="Times New Roman" w:hAnsi="Times New Roman"/>
          <w:sz w:val="26"/>
          <w:szCs w:val="26"/>
        </w:rPr>
        <w:t xml:space="preserve"> </w:t>
      </w:r>
    </w:p>
    <w:p w14:paraId="7A6E5E6F" w14:textId="77777777" w:rsidR="0088314F" w:rsidRPr="0088314F" w:rsidRDefault="0088314F" w:rsidP="0088314F">
      <w:pPr>
        <w:tabs>
          <w:tab w:val="left" w:pos="1560"/>
        </w:tabs>
        <w:ind w:firstLine="0"/>
        <w:rPr>
          <w:rFonts w:ascii="Times New Roman" w:hAnsi="Times New Roman"/>
          <w:sz w:val="26"/>
          <w:szCs w:val="26"/>
        </w:rPr>
      </w:pPr>
    </w:p>
    <w:p w14:paraId="7729C48D" w14:textId="77777777" w:rsidR="0088314F" w:rsidRPr="002422AF" w:rsidRDefault="0088314F" w:rsidP="002422AF">
      <w:pPr>
        <w:widowControl w:val="0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bookmarkStart w:id="12" w:name="_Toc85649053"/>
      <w:r w:rsidRPr="0088314F">
        <w:rPr>
          <w:rFonts w:ascii="Times New Roman" w:eastAsia="Arial" w:hAnsi="Times New Roman"/>
          <w:b/>
          <w:sz w:val="26"/>
          <w:szCs w:val="26"/>
        </w:rPr>
        <w:t xml:space="preserve">2.5. Нормативные правовые акты, регулирующие предоставление </w:t>
      </w:r>
      <w:r w:rsidR="00DB14DB" w:rsidRPr="00DB14DB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="002422AF">
        <w:rPr>
          <w:rFonts w:ascii="Times New Roman" w:eastAsia="Arial" w:hAnsi="Times New Roman"/>
          <w:b/>
          <w:sz w:val="26"/>
          <w:szCs w:val="26"/>
        </w:rPr>
        <w:t xml:space="preserve"> </w:t>
      </w:r>
      <w:r w:rsidRPr="0088314F">
        <w:rPr>
          <w:rFonts w:ascii="Times New Roman" w:eastAsia="Arial" w:hAnsi="Times New Roman"/>
          <w:b/>
          <w:sz w:val="26"/>
          <w:szCs w:val="26"/>
        </w:rPr>
        <w:t>услуги</w:t>
      </w:r>
      <w:bookmarkEnd w:id="12"/>
    </w:p>
    <w:p w14:paraId="18665BB9" w14:textId="77777777" w:rsidR="0088314F" w:rsidRPr="0088314F" w:rsidRDefault="0088314F" w:rsidP="0088314F">
      <w:pPr>
        <w:ind w:firstLine="708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2.5.1. Перечень нормативных правовых актов, регулирующих предоставление </w:t>
      </w:r>
      <w:r w:rsidR="00DB14DB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(с указанием их реквизитов и источников официального опубликования), размещается на официальном сайте </w:t>
      </w:r>
      <w:r w:rsidR="00DB14DB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«Интернет», в реестре государственных услуг и на </w:t>
      </w:r>
      <w:r w:rsidRPr="0088314F">
        <w:rPr>
          <w:rFonts w:ascii="Times New Roman" w:hAnsi="Times New Roman"/>
          <w:color w:val="000000"/>
          <w:sz w:val="26"/>
          <w:szCs w:val="26"/>
        </w:rPr>
        <w:t>ПГМУ</w:t>
      </w:r>
      <w:r w:rsidRPr="0088314F">
        <w:rPr>
          <w:rFonts w:ascii="Times New Roman" w:hAnsi="Times New Roman"/>
          <w:sz w:val="26"/>
          <w:szCs w:val="26"/>
        </w:rPr>
        <w:t xml:space="preserve">. </w:t>
      </w:r>
    </w:p>
    <w:p w14:paraId="29D97D7C" w14:textId="77777777" w:rsidR="0088314F" w:rsidRPr="0088314F" w:rsidRDefault="0088314F" w:rsidP="008831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/>
          <w:sz w:val="26"/>
          <w:szCs w:val="26"/>
        </w:rPr>
      </w:pPr>
    </w:p>
    <w:p w14:paraId="17AFB725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13" w:name="_Toc85649054"/>
      <w:r w:rsidRPr="0088314F">
        <w:rPr>
          <w:rFonts w:ascii="Times New Roman" w:hAnsi="Times New Roman"/>
          <w:b/>
          <w:bCs/>
          <w:sz w:val="26"/>
          <w:szCs w:val="26"/>
        </w:rPr>
        <w:t xml:space="preserve">2.6. </w:t>
      </w:r>
      <w:bookmarkEnd w:id="13"/>
      <w:r w:rsidRPr="0088314F">
        <w:rPr>
          <w:rFonts w:ascii="Times New Roman" w:hAnsi="Times New Roman"/>
          <w:b/>
          <w:bCs/>
          <w:sz w:val="26"/>
          <w:szCs w:val="26"/>
        </w:rPr>
        <w:t>Исчерпывающий перечень документов, необходимых</w:t>
      </w:r>
    </w:p>
    <w:p w14:paraId="4B11C9A7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в соответствии с нормативными правовыми актами</w:t>
      </w:r>
    </w:p>
    <w:p w14:paraId="0471E2E3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DB14DB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sz w:val="26"/>
          <w:szCs w:val="26"/>
        </w:rPr>
        <w:t xml:space="preserve"> услуги и услуг, которые</w:t>
      </w:r>
    </w:p>
    <w:p w14:paraId="2019E26D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являются необходимыми и обязательными для предоставления</w:t>
      </w:r>
    </w:p>
    <w:p w14:paraId="1C103FC6" w14:textId="77777777" w:rsidR="0088314F" w:rsidRPr="0088314F" w:rsidRDefault="00DB14DB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="0088314F" w:rsidRPr="0088314F">
        <w:rPr>
          <w:rFonts w:ascii="Times New Roman" w:hAnsi="Times New Roman"/>
          <w:b/>
          <w:bCs/>
          <w:sz w:val="26"/>
          <w:szCs w:val="26"/>
        </w:rPr>
        <w:t xml:space="preserve"> услуги, подлежащих представлению Заявителем,</w:t>
      </w:r>
    </w:p>
    <w:p w14:paraId="366B500B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способы их получения Заявителем, в том числе в электронной</w:t>
      </w:r>
    </w:p>
    <w:p w14:paraId="4DEA89EA" w14:textId="77777777" w:rsidR="0088314F" w:rsidRPr="002422AF" w:rsidRDefault="0088314F" w:rsidP="002422A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форме, порядок их представления</w:t>
      </w:r>
    </w:p>
    <w:p w14:paraId="39B9C0A2" w14:textId="77777777" w:rsidR="0088314F" w:rsidRPr="0088314F" w:rsidRDefault="0088314F" w:rsidP="0088314F">
      <w:pPr>
        <w:ind w:firstLine="709"/>
        <w:rPr>
          <w:rFonts w:ascii="Times New Roman" w:hAnsi="Times New Roman"/>
          <w:b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2.6.1. Для принятия решения о присвоении квалификационной категории спортивного судьи необходимы следующие документы:</w:t>
      </w:r>
    </w:p>
    <w:p w14:paraId="261FCC89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bookmarkStart w:id="14" w:name="2et92p0" w:colFirst="0" w:colLast="0"/>
      <w:bookmarkEnd w:id="14"/>
      <w:r w:rsidRPr="0088314F">
        <w:rPr>
          <w:rFonts w:ascii="Times New Roman" w:hAnsi="Times New Roman"/>
          <w:sz w:val="26"/>
          <w:szCs w:val="26"/>
        </w:rPr>
        <w:t>а) представление к присвоению квалификационной категории спортивного судьи, заверенное печатью (при наличии) и подписью руководителя региональной спортивной федерации, для военно-прикладных и служебно-прикладных видов спорта – руководителя подразделения федерального органа (далее - Представление) (приложение № 1 к Административному регламенту по предоставлению государственной услуги «Присвоение квалификационных категорий спортивных судей» (рекомендуемый образец));</w:t>
      </w:r>
    </w:p>
    <w:p w14:paraId="2CF67AC3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bookmarkStart w:id="15" w:name="tyjcwt" w:colFirst="0" w:colLast="0"/>
      <w:bookmarkEnd w:id="15"/>
      <w:r w:rsidRPr="0088314F">
        <w:rPr>
          <w:rFonts w:ascii="Times New Roman" w:hAnsi="Times New Roman"/>
          <w:sz w:val="26"/>
          <w:szCs w:val="26"/>
        </w:rPr>
        <w:t xml:space="preserve">б) заверенная печатью (при наличии) и подписью руководителя региональной спортивной федерации, для военно-прикладных и служебно-прикладных видов спорта – руководителя подразделения федерального органа, копия карточки учёта судейской деятельности спортивного судьи (приложение № 2 к Административному регламенту по предоставлению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«Присвоение квалификационных категорий спортивных судей» (рекомендуемый образец)); </w:t>
      </w:r>
    </w:p>
    <w:p w14:paraId="06D06043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lastRenderedPageBreak/>
        <w:t xml:space="preserve">в) копии второй и третьей страниц паспорта гражданина Российской Федерации,                 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 </w:t>
      </w:r>
    </w:p>
    <w:p w14:paraId="0309A084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г) 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235FA7F2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д)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</w:p>
    <w:p w14:paraId="27BAA70A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е)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14:paraId="3EA6F6FC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ж)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14:paraId="265DFEE9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з) две фотографии размером 3х4 см.</w:t>
      </w:r>
    </w:p>
    <w:p w14:paraId="7F08F08E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В случае, если с Представлением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 </w:t>
      </w:r>
    </w:p>
    <w:p w14:paraId="15017578" w14:textId="77777777" w:rsidR="0088314F" w:rsidRPr="0088314F" w:rsidRDefault="0088314F" w:rsidP="0088314F">
      <w:pPr>
        <w:widowControl w:val="0"/>
        <w:ind w:firstLine="720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2.6.2. При направлении заявления посредством ПГМУ сведения из документа, удостоверяющего личность Заявителя или представителя Заявителя, проверяются при подтверждении учетной записи в Единой системе идентификации и аутентификации (далее – ЕСИА).</w:t>
      </w:r>
    </w:p>
    <w:p w14:paraId="74043610" w14:textId="77777777" w:rsidR="0088314F" w:rsidRPr="0088314F" w:rsidRDefault="0088314F" w:rsidP="002422A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2.6.3. Представление и прилагаемые документы, указанные в пункте 2.6.1. Административного регламента, подаются в </w:t>
      </w:r>
      <w:r w:rsidR="002422AF">
        <w:rPr>
          <w:rFonts w:ascii="Times New Roman" w:hAnsi="Times New Roman"/>
          <w:sz w:val="26"/>
          <w:szCs w:val="26"/>
        </w:rPr>
        <w:t>Администрацию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314F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Заявителем лично, или направляются почтой, либо 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в электронной форме путем заполнения соответствующей формы запроса через личный кабинет на ПГМУ </w:t>
      </w:r>
      <w:r w:rsidRPr="0088314F">
        <w:rPr>
          <w:rFonts w:ascii="Times New Roman" w:hAnsi="Times New Roman"/>
          <w:color w:val="000000"/>
          <w:sz w:val="26"/>
          <w:szCs w:val="26"/>
          <w:lang w:eastAsia="en-US"/>
        </w:rPr>
        <w:t>(по выбору Заявителя)</w:t>
      </w:r>
      <w:r w:rsidR="002422AF">
        <w:rPr>
          <w:rFonts w:ascii="Times New Roman" w:hAnsi="Times New Roman"/>
          <w:color w:val="000000"/>
          <w:sz w:val="26"/>
          <w:szCs w:val="26"/>
        </w:rPr>
        <w:t>.</w:t>
      </w:r>
    </w:p>
    <w:p w14:paraId="609AE9DD" w14:textId="77777777" w:rsidR="0088314F" w:rsidRPr="0088314F" w:rsidRDefault="0088314F" w:rsidP="008831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2.6.4. При предоставлении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 в электронной форме Заявителю обеспечиваются:</w:t>
      </w:r>
    </w:p>
    <w:p w14:paraId="320AAC69" w14:textId="77777777" w:rsidR="0088314F" w:rsidRPr="0088314F" w:rsidRDefault="0088314F" w:rsidP="008831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- получение информации о порядке и сроках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14:paraId="5E850BEA" w14:textId="77777777" w:rsidR="0088314F" w:rsidRPr="0088314F" w:rsidRDefault="0088314F" w:rsidP="008831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>- формирование заявления;</w:t>
      </w:r>
    </w:p>
    <w:p w14:paraId="3126ECB2" w14:textId="77777777" w:rsidR="0088314F" w:rsidRPr="0088314F" w:rsidRDefault="0088314F" w:rsidP="008831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- прием и регистрация </w:t>
      </w:r>
      <w:r w:rsidR="002422AF">
        <w:rPr>
          <w:rFonts w:ascii="Times New Roman" w:hAnsi="Times New Roman"/>
          <w:sz w:val="26"/>
          <w:szCs w:val="26"/>
        </w:rPr>
        <w:t>Администрацией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заявления и иных документов, необходимых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14:paraId="3D533697" w14:textId="77777777" w:rsidR="0088314F" w:rsidRPr="0088314F" w:rsidRDefault="0088314F" w:rsidP="008831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- получение результата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14:paraId="3C621519" w14:textId="77777777" w:rsidR="0088314F" w:rsidRPr="0088314F" w:rsidRDefault="0088314F" w:rsidP="008831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>- получение сведений о ходе рассмотрения заявления;</w:t>
      </w:r>
    </w:p>
    <w:p w14:paraId="19D03C8C" w14:textId="77777777" w:rsidR="0088314F" w:rsidRPr="0088314F" w:rsidRDefault="0088314F" w:rsidP="008831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- осуществление оценки качества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услуги;</w:t>
      </w:r>
    </w:p>
    <w:p w14:paraId="64AF7FE1" w14:textId="77777777" w:rsidR="0088314F" w:rsidRPr="0088314F" w:rsidRDefault="0088314F" w:rsidP="0088314F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- досудебное (внесудебное) обжалование решений и действий (бездействия) </w:t>
      </w:r>
      <w:r w:rsidR="002422AF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либо действия (бездействие) должностных лиц </w:t>
      </w:r>
      <w:r w:rsidR="002422AF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, предоставляющего </w:t>
      </w:r>
      <w:r w:rsidR="002422AF">
        <w:rPr>
          <w:rFonts w:ascii="Times New Roman" w:hAnsi="Times New Roman"/>
          <w:sz w:val="26"/>
          <w:szCs w:val="26"/>
        </w:rPr>
        <w:t>муниципальную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услугу, либо </w:t>
      </w:r>
      <w:r w:rsidR="002422AF">
        <w:rPr>
          <w:rFonts w:ascii="Times New Roman" w:hAnsi="Times New Roman"/>
          <w:sz w:val="26"/>
          <w:szCs w:val="26"/>
        </w:rPr>
        <w:t>муниципального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служащего.</w:t>
      </w:r>
    </w:p>
    <w:p w14:paraId="3BC9BD58" w14:textId="77777777" w:rsidR="0088314F" w:rsidRPr="0088314F" w:rsidRDefault="0088314F" w:rsidP="008831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2.6.5. Обязанность по предоставлению документов, указанных в пункте 2.6.1. </w:t>
      </w:r>
      <w:r w:rsidRPr="0088314F">
        <w:rPr>
          <w:rFonts w:ascii="Times New Roman" w:hAnsi="Times New Roman"/>
          <w:sz w:val="26"/>
          <w:szCs w:val="26"/>
        </w:rPr>
        <w:lastRenderedPageBreak/>
        <w:t>Административного регламента, возложена на Заявителя.</w:t>
      </w:r>
    </w:p>
    <w:p w14:paraId="4571B44E" w14:textId="77777777" w:rsidR="0088314F" w:rsidRPr="0088314F" w:rsidRDefault="0088314F" w:rsidP="008831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2.6.6. Документы, необходимые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услуги, подаются в </w:t>
      </w:r>
      <w:r w:rsidR="002422AF">
        <w:rPr>
          <w:rFonts w:ascii="Times New Roman" w:hAnsi="Times New Roman"/>
          <w:sz w:val="26"/>
          <w:szCs w:val="26"/>
        </w:rPr>
        <w:t>Администрацию</w:t>
      </w:r>
      <w:r w:rsidRPr="0088314F">
        <w:rPr>
          <w:rFonts w:ascii="Times New Roman" w:hAnsi="Times New Roman"/>
          <w:sz w:val="26"/>
          <w:szCs w:val="26"/>
        </w:rPr>
        <w:t xml:space="preserve"> в течение 4-х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требования).</w:t>
      </w:r>
    </w:p>
    <w:p w14:paraId="361EFE49" w14:textId="77777777" w:rsidR="0088314F" w:rsidRPr="0088314F" w:rsidRDefault="0088314F" w:rsidP="008831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6"/>
          <w:szCs w:val="26"/>
        </w:rPr>
      </w:pPr>
    </w:p>
    <w:p w14:paraId="5E0E0A37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16" w:name="_Toc85649055"/>
      <w:r w:rsidRPr="0088314F">
        <w:rPr>
          <w:rFonts w:ascii="Times New Roman" w:hAnsi="Times New Roman"/>
          <w:b/>
          <w:bCs/>
          <w:sz w:val="26"/>
          <w:szCs w:val="26"/>
        </w:rPr>
        <w:t xml:space="preserve">2.7. </w:t>
      </w:r>
      <w:bookmarkEnd w:id="16"/>
      <w:r w:rsidRPr="0088314F">
        <w:rPr>
          <w:rFonts w:ascii="Times New Roman" w:hAnsi="Times New Roman"/>
          <w:b/>
          <w:bCs/>
          <w:sz w:val="26"/>
          <w:szCs w:val="26"/>
        </w:rPr>
        <w:t>Исчерпывающий перечень документов, необходимых</w:t>
      </w:r>
    </w:p>
    <w:p w14:paraId="5BAAB5B2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в соответствии с нормативными правовыми актами</w:t>
      </w:r>
    </w:p>
    <w:p w14:paraId="3F096613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 xml:space="preserve">для предоставления </w:t>
      </w:r>
      <w:r w:rsidR="002422AF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sz w:val="26"/>
          <w:szCs w:val="26"/>
        </w:rPr>
        <w:t xml:space="preserve"> услуги, которые находятся</w:t>
      </w:r>
    </w:p>
    <w:p w14:paraId="669DBCC5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в распоряжении государственных органов, органов местного</w:t>
      </w:r>
    </w:p>
    <w:p w14:paraId="4C5FB18D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самоуправления и иных органов, участвующих в предоставлении</w:t>
      </w:r>
    </w:p>
    <w:p w14:paraId="0E2B3BDA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государственных или муниципальных услуг, и которые Заявитель</w:t>
      </w:r>
    </w:p>
    <w:p w14:paraId="2BA3D491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вправе представить, а также способы их получения</w:t>
      </w:r>
    </w:p>
    <w:p w14:paraId="471E8542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Заявителем, в том числе в электронной форме, порядок</w:t>
      </w:r>
    </w:p>
    <w:p w14:paraId="78EB12DC" w14:textId="77777777" w:rsidR="0088314F" w:rsidRPr="002422AF" w:rsidRDefault="0088314F" w:rsidP="002422AF">
      <w:pPr>
        <w:widowControl w:val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hAnsi="Times New Roman"/>
          <w:b/>
          <w:sz w:val="26"/>
          <w:szCs w:val="26"/>
        </w:rPr>
        <w:t>их представления</w:t>
      </w:r>
    </w:p>
    <w:p w14:paraId="6D3F729D" w14:textId="77777777" w:rsidR="0088314F" w:rsidRPr="0088314F" w:rsidRDefault="0088314F" w:rsidP="008831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ab/>
        <w:t xml:space="preserve">2.7.1. Перечень документов (сведений), необходимых в соответствии с нормативными правовыми актами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и иных органов, участвующих в предоставлении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услуги:</w:t>
      </w:r>
    </w:p>
    <w:p w14:paraId="361CD211" w14:textId="77777777" w:rsidR="0088314F" w:rsidRPr="0088314F" w:rsidRDefault="0088314F" w:rsidP="008831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- сведения из Единого государственного реестра юридических лиц;</w:t>
      </w:r>
    </w:p>
    <w:p w14:paraId="0AB3B8B6" w14:textId="77777777" w:rsidR="0088314F" w:rsidRPr="0088314F" w:rsidRDefault="0088314F" w:rsidP="008831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- сведения о действительности паспорта Заявителя;</w:t>
      </w:r>
    </w:p>
    <w:p w14:paraId="2BC1CC20" w14:textId="77777777" w:rsidR="0088314F" w:rsidRPr="0088314F" w:rsidRDefault="0088314F" w:rsidP="008831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- сведения о регистрационном учете Заявителя по месту жительства и месту пребывания.</w:t>
      </w:r>
    </w:p>
    <w:p w14:paraId="44C0AF55" w14:textId="77777777" w:rsidR="0088314F" w:rsidRPr="0088314F" w:rsidRDefault="0088314F" w:rsidP="0088314F">
      <w:pPr>
        <w:ind w:firstLine="720"/>
        <w:rPr>
          <w:rFonts w:ascii="Times New Roman" w:hAnsi="Times New Roman"/>
          <w:b/>
          <w:sz w:val="26"/>
          <w:szCs w:val="26"/>
        </w:rPr>
      </w:pPr>
    </w:p>
    <w:p w14:paraId="2F132333" w14:textId="77777777" w:rsidR="0088314F" w:rsidRPr="0088314F" w:rsidRDefault="0088314F" w:rsidP="002422A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8314F">
        <w:rPr>
          <w:rFonts w:ascii="Times New Roman" w:hAnsi="Times New Roman"/>
          <w:b/>
          <w:sz w:val="26"/>
          <w:szCs w:val="26"/>
        </w:rPr>
        <w:t>2.8. Зап</w:t>
      </w:r>
      <w:r w:rsidR="002422AF">
        <w:rPr>
          <w:rFonts w:ascii="Times New Roman" w:hAnsi="Times New Roman"/>
          <w:b/>
          <w:sz w:val="26"/>
          <w:szCs w:val="26"/>
        </w:rPr>
        <w:t>рещается требовать от Заявителя</w:t>
      </w:r>
    </w:p>
    <w:p w14:paraId="0C3A34C5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2.8.1. При предоставлении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запрещается требовать                        от Заявителя: </w:t>
      </w:r>
    </w:p>
    <w:p w14:paraId="300729DB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услуги; </w:t>
      </w:r>
    </w:p>
    <w:p w14:paraId="1DDD8A8E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2) представления документов и информации, которые в соответствии с нормативными правовыми актами Российской Федерации и законами и иными нормативными правовыми актами Калужской области, за исключением документов, указанных в части 6 статьи 7 Федерального закона от 27.07. 2010 № 210-</w:t>
      </w:r>
      <w:r w:rsidR="002422AF">
        <w:rPr>
          <w:rFonts w:ascii="Times New Roman" w:hAnsi="Times New Roman"/>
          <w:sz w:val="26"/>
          <w:szCs w:val="26"/>
        </w:rPr>
        <w:t>ФЗ</w:t>
      </w:r>
      <w:r w:rsidRPr="0088314F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14:paraId="571934D0" w14:textId="77777777" w:rsidR="0088314F" w:rsidRPr="0088314F" w:rsidRDefault="0088314F" w:rsidP="0088314F">
      <w:pPr>
        <w:widowControl w:val="0"/>
        <w:tabs>
          <w:tab w:val="left" w:pos="8515"/>
        </w:tabs>
        <w:ind w:firstLine="720"/>
        <w:rPr>
          <w:rFonts w:ascii="Times New Roman" w:hAnsi="Times New Roman"/>
          <w:color w:val="FF0000"/>
          <w:sz w:val="26"/>
          <w:szCs w:val="26"/>
        </w:rPr>
      </w:pPr>
      <w:r w:rsidRPr="0088314F">
        <w:rPr>
          <w:rFonts w:ascii="Times New Roman" w:hAnsi="Times New Roman"/>
          <w:color w:val="FF0000"/>
          <w:sz w:val="26"/>
          <w:szCs w:val="26"/>
        </w:rPr>
        <w:tab/>
      </w:r>
    </w:p>
    <w:p w14:paraId="7D0BF77C" w14:textId="77777777" w:rsidR="0088314F" w:rsidRPr="002422AF" w:rsidRDefault="0088314F" w:rsidP="002422AF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bookmarkStart w:id="17" w:name="_Toc85649056"/>
      <w:r w:rsidRPr="0088314F">
        <w:rPr>
          <w:rFonts w:ascii="Times New Roman" w:eastAsia="Arial" w:hAnsi="Times New Roman"/>
          <w:b/>
          <w:sz w:val="26"/>
          <w:szCs w:val="26"/>
        </w:rPr>
        <w:t xml:space="preserve">2.9. Перечень оснований для отказа в приеме документов, </w:t>
      </w:r>
      <w:r w:rsidRPr="0088314F">
        <w:rPr>
          <w:rFonts w:ascii="Times New Roman" w:eastAsia="Arial" w:hAnsi="Times New Roman"/>
          <w:b/>
          <w:color w:val="000000"/>
          <w:sz w:val="26"/>
          <w:szCs w:val="26"/>
        </w:rPr>
        <w:t>необходимых для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 предоставления </w:t>
      </w:r>
      <w:r w:rsidR="002422AF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 услуги</w:t>
      </w:r>
      <w:bookmarkEnd w:id="17"/>
    </w:p>
    <w:p w14:paraId="4F224DC7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2.9.1. Основаниями для отказа в приёме к рассмотрению документов, необходимых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услуги, при направлении документов </w:t>
      </w:r>
      <w:r w:rsidRPr="0088314F">
        <w:rPr>
          <w:rFonts w:ascii="Times New Roman" w:eastAsia="Cambria" w:hAnsi="Times New Roman"/>
          <w:color w:val="000000"/>
          <w:sz w:val="26"/>
          <w:szCs w:val="26"/>
          <w:lang w:eastAsia="en-US"/>
        </w:rPr>
        <w:t>по почте</w:t>
      </w:r>
      <w:r w:rsidRPr="0088314F">
        <w:rPr>
          <w:rFonts w:ascii="Times New Roman" w:hAnsi="Times New Roman"/>
          <w:sz w:val="26"/>
          <w:szCs w:val="26"/>
        </w:rPr>
        <w:t xml:space="preserve"> в </w:t>
      </w:r>
      <w:r w:rsidR="002422AF">
        <w:rPr>
          <w:rFonts w:ascii="Times New Roman" w:hAnsi="Times New Roman"/>
          <w:sz w:val="26"/>
          <w:szCs w:val="26"/>
        </w:rPr>
        <w:t>Администрацию</w:t>
      </w:r>
      <w:r w:rsidRPr="0088314F">
        <w:rPr>
          <w:rFonts w:ascii="Times New Roman" w:hAnsi="Times New Roman"/>
          <w:sz w:val="26"/>
          <w:szCs w:val="26"/>
        </w:rPr>
        <w:t xml:space="preserve"> или при личном посещении </w:t>
      </w:r>
      <w:r w:rsidR="002422AF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sz w:val="26"/>
          <w:szCs w:val="26"/>
        </w:rPr>
        <w:t>, отсутствуют.</w:t>
      </w:r>
    </w:p>
    <w:p w14:paraId="720E9D56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2.9.2. Основаниями для отказа в рассмотрении документов, необходимых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в электронной форме путем заполнения соответствующей формы запроса через личный кабинет на ПГМУ, являются:</w:t>
      </w:r>
    </w:p>
    <w:p w14:paraId="35B6E879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а)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5014A17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lastRenderedPageBreak/>
        <w:t xml:space="preserve"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2422AF" w:rsidRP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услуги; </w:t>
      </w:r>
    </w:p>
    <w:p w14:paraId="5D842FEB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в) представленные документы или сведения утратили силу на момент обращения за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32F22DD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г) подача запроса о предоставлении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и документов, необходимых для ее предоставления с нарушением установленных требований;</w:t>
      </w:r>
    </w:p>
    <w:p w14:paraId="32593F9E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д) некорректное заполнение обязательных полей в форме запроса, в том числе в интерактивной форме запроса на ПГМУ (недостоверное, неполное, либо неправильное заполнение);</w:t>
      </w:r>
    </w:p>
    <w:p w14:paraId="24EA673E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е) представление неполного комплекта документов, необходимых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услуги;</w:t>
      </w:r>
    </w:p>
    <w:p w14:paraId="4F877D01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ж) несоблюдение установленных статьей 11 Федерального закона от 06.04.2011                  № 63-ФЗ «Об электронной подписи» условий признания действительности усиленной квалифицированной электронной подписи;</w:t>
      </w:r>
    </w:p>
    <w:p w14:paraId="1BD37425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з) подача запроса о предоставлении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и документов, необходимых для ее предоставления более чем 4-х месяцев со дня выполнения Квалификационных требований;</w:t>
      </w:r>
    </w:p>
    <w:p w14:paraId="1A1B6EAF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и) обращение за предоставлением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14:paraId="2971EEBE" w14:textId="77777777" w:rsidR="0088314F" w:rsidRPr="0088314F" w:rsidRDefault="0088314F" w:rsidP="0088314F">
      <w:pPr>
        <w:tabs>
          <w:tab w:val="left" w:pos="1902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Решение об отказе в приеме документов, необходимых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услуги, направляются в личный кабинет Заявителя на ПГМУ не позднее первого рабочего дня, следующего за днем подачи заявления.</w:t>
      </w:r>
    </w:p>
    <w:p w14:paraId="12E0A739" w14:textId="77777777" w:rsidR="0088314F" w:rsidRPr="0088314F" w:rsidRDefault="0088314F" w:rsidP="0088314F">
      <w:pPr>
        <w:tabs>
          <w:tab w:val="left" w:pos="1902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Отказ в приеме документов, необходимых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услуги, не препятствует повторному обращению Заявителя за предоставлением</w:t>
      </w:r>
      <w:r w:rsidR="002422AF" w:rsidRPr="002422AF">
        <w:rPr>
          <w:rFonts w:ascii="Times New Roman" w:hAnsi="Times New Roman"/>
          <w:sz w:val="26"/>
          <w:szCs w:val="26"/>
        </w:rPr>
        <w:t xml:space="preserve">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="002422AF" w:rsidRPr="0088314F">
        <w:rPr>
          <w:rFonts w:ascii="Times New Roman" w:hAnsi="Times New Roman"/>
          <w:sz w:val="26"/>
          <w:szCs w:val="26"/>
        </w:rPr>
        <w:t xml:space="preserve"> </w:t>
      </w:r>
      <w:r w:rsidRPr="0088314F">
        <w:rPr>
          <w:rFonts w:ascii="Times New Roman" w:hAnsi="Times New Roman"/>
          <w:sz w:val="26"/>
          <w:szCs w:val="26"/>
        </w:rPr>
        <w:t>услуги.</w:t>
      </w:r>
    </w:p>
    <w:p w14:paraId="4F7BF206" w14:textId="77777777" w:rsidR="0088314F" w:rsidRPr="0088314F" w:rsidRDefault="0088314F" w:rsidP="0088314F">
      <w:pPr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100B27C" w14:textId="77777777" w:rsidR="0088314F" w:rsidRPr="002422AF" w:rsidRDefault="0088314F" w:rsidP="002422AF">
      <w:pPr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8314F">
        <w:rPr>
          <w:rFonts w:ascii="Times New Roman" w:hAnsi="Times New Roman"/>
          <w:b/>
          <w:bCs/>
          <w:color w:val="000000"/>
          <w:sz w:val="26"/>
          <w:szCs w:val="26"/>
        </w:rPr>
        <w:t xml:space="preserve">2.10. Исчерпывающий перечень оснований для приостановления и (или) отказа в предоставлении </w:t>
      </w:r>
      <w:r w:rsidR="002422AF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color w:val="000000"/>
          <w:sz w:val="26"/>
          <w:szCs w:val="26"/>
        </w:rPr>
        <w:t xml:space="preserve"> услу</w:t>
      </w:r>
      <w:r w:rsidR="002422AF">
        <w:rPr>
          <w:rFonts w:ascii="Times New Roman" w:hAnsi="Times New Roman"/>
          <w:b/>
          <w:bCs/>
          <w:color w:val="000000"/>
          <w:sz w:val="26"/>
          <w:szCs w:val="26"/>
        </w:rPr>
        <w:t>ги</w:t>
      </w:r>
    </w:p>
    <w:p w14:paraId="72CC24DF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2.10.1. Основанием для отказа в присвоении квалификационной категории спортивного судьи является невыполнение Квалификационных требований.</w:t>
      </w:r>
    </w:p>
    <w:p w14:paraId="1CAF7972" w14:textId="77777777" w:rsid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2.10.2. Оснований для приостановления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 услуги</w:t>
      </w:r>
      <w:r w:rsidRPr="0088314F">
        <w:rPr>
          <w:rFonts w:ascii="Times New Roman" w:hAnsi="Times New Roman"/>
          <w:sz w:val="26"/>
          <w:szCs w:val="26"/>
        </w:rPr>
        <w:t xml:space="preserve"> не предусмотрено.</w:t>
      </w:r>
    </w:p>
    <w:p w14:paraId="12D2DCC3" w14:textId="77777777" w:rsidR="002422AF" w:rsidRPr="0088314F" w:rsidRDefault="002422AF" w:rsidP="0088314F">
      <w:pPr>
        <w:ind w:firstLine="709"/>
        <w:rPr>
          <w:rFonts w:ascii="Times New Roman" w:hAnsi="Times New Roman"/>
          <w:sz w:val="26"/>
          <w:szCs w:val="26"/>
        </w:rPr>
      </w:pPr>
    </w:p>
    <w:p w14:paraId="3E6BF038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2.11. Перечень услуг, которые являются необходимыми</w:t>
      </w:r>
    </w:p>
    <w:p w14:paraId="4DEB63D8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 xml:space="preserve">и обязательными для предоставления </w:t>
      </w:r>
      <w:r w:rsidR="002422AF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sz w:val="26"/>
          <w:szCs w:val="26"/>
        </w:rPr>
        <w:t xml:space="preserve"> услуги,</w:t>
      </w:r>
    </w:p>
    <w:p w14:paraId="5A622497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в том числе сведения о документе (документах), выдаваемом</w:t>
      </w:r>
    </w:p>
    <w:p w14:paraId="0222ADDE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(выдаваемых) организациями, участвующими в предоставлении</w:t>
      </w:r>
    </w:p>
    <w:p w14:paraId="0774DE8A" w14:textId="77777777" w:rsidR="0088314F" w:rsidRPr="002422AF" w:rsidRDefault="002422AF" w:rsidP="002422A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муниципальной</w:t>
      </w:r>
      <w:r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298A1327" w14:textId="77777777" w:rsidR="0088314F" w:rsidRPr="0088314F" w:rsidRDefault="0088314F" w:rsidP="0088314F">
      <w:pPr>
        <w:ind w:firstLine="720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2.11.1. Услуги, которые являются необходимыми и обязательными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услуги, законодательством Российской Федерации                  не предусмотрены.</w:t>
      </w:r>
    </w:p>
    <w:p w14:paraId="310D806C" w14:textId="77777777" w:rsidR="0088314F" w:rsidRPr="0088314F" w:rsidRDefault="0088314F" w:rsidP="0088314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6E0481D7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18" w:name="_Toc85649057"/>
      <w:r w:rsidRPr="0088314F">
        <w:rPr>
          <w:rFonts w:ascii="Times New Roman" w:eastAsia="Arial" w:hAnsi="Times New Roman"/>
          <w:b/>
          <w:sz w:val="26"/>
          <w:szCs w:val="26"/>
        </w:rPr>
        <w:t xml:space="preserve">2.12. </w:t>
      </w:r>
      <w:bookmarkEnd w:id="18"/>
      <w:r w:rsidRPr="0088314F">
        <w:rPr>
          <w:rFonts w:ascii="Times New Roman" w:eastAsia="Arial" w:hAnsi="Times New Roman"/>
          <w:b/>
          <w:sz w:val="26"/>
          <w:szCs w:val="26"/>
        </w:rPr>
        <w:t>Порядок, размер и основание взимания государственной</w:t>
      </w:r>
    </w:p>
    <w:p w14:paraId="3DF60C0E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 xml:space="preserve">пошлины или иной платы, взимаемой за предоставление </w:t>
      </w:r>
      <w:r w:rsidR="002422AF">
        <w:rPr>
          <w:rFonts w:ascii="Times New Roman" w:eastAsia="Arial" w:hAnsi="Times New Roman"/>
          <w:b/>
          <w:sz w:val="26"/>
          <w:szCs w:val="26"/>
        </w:rPr>
        <w:t>муниципальной</w:t>
      </w:r>
    </w:p>
    <w:p w14:paraId="23394962" w14:textId="77777777" w:rsidR="0088314F" w:rsidRPr="002422AF" w:rsidRDefault="0088314F" w:rsidP="002422A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88314F">
        <w:rPr>
          <w:rFonts w:ascii="Times New Roman" w:eastAsia="Arial" w:hAnsi="Times New Roman"/>
          <w:b/>
          <w:sz w:val="26"/>
          <w:szCs w:val="26"/>
        </w:rPr>
        <w:t>услуги</w:t>
      </w:r>
    </w:p>
    <w:p w14:paraId="67C0F556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2.12.1. Предоставление государственной услуги осуществляется бесплатно.</w:t>
      </w:r>
    </w:p>
    <w:p w14:paraId="7090E20B" w14:textId="77777777" w:rsidR="0088314F" w:rsidRPr="0088314F" w:rsidRDefault="0088314F" w:rsidP="0088314F">
      <w:pPr>
        <w:ind w:firstLine="0"/>
        <w:rPr>
          <w:rFonts w:ascii="Times New Roman" w:hAnsi="Times New Roman"/>
          <w:sz w:val="26"/>
          <w:szCs w:val="26"/>
        </w:rPr>
      </w:pPr>
    </w:p>
    <w:p w14:paraId="013CBF3A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2.13. Порядок, размер и основания взимания платы</w:t>
      </w:r>
    </w:p>
    <w:p w14:paraId="1280D809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lastRenderedPageBreak/>
        <w:t>за предоставление услуг, которые являются необходимыми</w:t>
      </w:r>
    </w:p>
    <w:p w14:paraId="73EC7B14" w14:textId="77777777" w:rsidR="0088314F" w:rsidRPr="0088314F" w:rsidRDefault="0088314F" w:rsidP="0088314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 xml:space="preserve">и обязательными для предоставления </w:t>
      </w:r>
      <w:r w:rsidR="002422AF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sz w:val="26"/>
          <w:szCs w:val="26"/>
        </w:rPr>
        <w:t xml:space="preserve"> услуги,</w:t>
      </w:r>
    </w:p>
    <w:p w14:paraId="523AA13E" w14:textId="77777777" w:rsidR="0088314F" w:rsidRPr="002422AF" w:rsidRDefault="0088314F" w:rsidP="002422A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>включая информацию о метод</w:t>
      </w:r>
      <w:r w:rsidR="002422AF">
        <w:rPr>
          <w:rFonts w:ascii="Times New Roman" w:hAnsi="Times New Roman"/>
          <w:b/>
          <w:bCs/>
          <w:sz w:val="26"/>
          <w:szCs w:val="26"/>
        </w:rPr>
        <w:t>ике расчета размера такой платы</w:t>
      </w:r>
    </w:p>
    <w:p w14:paraId="2E48AA35" w14:textId="77777777" w:rsidR="0088314F" w:rsidRPr="0088314F" w:rsidRDefault="0088314F" w:rsidP="0088314F">
      <w:pPr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 xml:space="preserve">2.13.1. Плата за предоставление услуг, которые являются необходимыми и обязательными для предоставления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</w:rPr>
        <w:t xml:space="preserve"> услуги, не взимается.</w:t>
      </w:r>
    </w:p>
    <w:p w14:paraId="34B66F33" w14:textId="77777777" w:rsidR="0088314F" w:rsidRPr="0088314F" w:rsidRDefault="0088314F" w:rsidP="0088314F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14:paraId="55D4B6FE" w14:textId="77777777" w:rsidR="0088314F" w:rsidRPr="002422AF" w:rsidRDefault="0088314F" w:rsidP="002422A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sz w:val="26"/>
          <w:szCs w:val="26"/>
          <w:lang w:eastAsia="en-US"/>
        </w:rPr>
      </w:pPr>
      <w:r w:rsidRPr="0088314F">
        <w:rPr>
          <w:rFonts w:ascii="Times New Roman" w:hAnsi="Times New Roman"/>
          <w:b/>
          <w:bCs/>
          <w:sz w:val="26"/>
          <w:szCs w:val="26"/>
        </w:rPr>
        <w:t xml:space="preserve">2.14. </w:t>
      </w:r>
      <w:r w:rsidRPr="0088314F">
        <w:rPr>
          <w:rFonts w:ascii="Times New Roman" w:hAnsi="Times New Roman"/>
          <w:b/>
          <w:sz w:val="26"/>
          <w:szCs w:val="26"/>
          <w:lang w:eastAsia="en-US"/>
        </w:rPr>
        <w:t xml:space="preserve">Максимальный срок ожидания в очереди при подаче запроса о предоставлении </w:t>
      </w:r>
      <w:r w:rsidR="002422AF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sz w:val="26"/>
          <w:szCs w:val="26"/>
          <w:lang w:eastAsia="en-US"/>
        </w:rPr>
        <w:t xml:space="preserve"> услуги и при получении результата предоставления таких услуг</w:t>
      </w:r>
    </w:p>
    <w:p w14:paraId="5C7D0257" w14:textId="77777777" w:rsidR="0088314F" w:rsidRPr="0088314F" w:rsidRDefault="0088314F" w:rsidP="0088314F">
      <w:pPr>
        <w:widowControl w:val="0"/>
        <w:tabs>
          <w:tab w:val="left" w:pos="1701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  <w:lang w:eastAsia="en-US"/>
        </w:rPr>
        <w:t xml:space="preserve">2.14.1. Максимальное время ожидания в очереди при личной подаче документов и получении результата предоставления </w:t>
      </w:r>
      <w:r w:rsidR="002422AF" w:rsidRPr="002422AF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88314F">
        <w:rPr>
          <w:rFonts w:ascii="Times New Roman" w:hAnsi="Times New Roman"/>
          <w:sz w:val="26"/>
          <w:szCs w:val="26"/>
          <w:lang w:eastAsia="en-US"/>
        </w:rPr>
        <w:t xml:space="preserve"> услуги не</w:t>
      </w:r>
      <w:r w:rsidR="002422AF">
        <w:rPr>
          <w:rFonts w:ascii="Times New Roman" w:hAnsi="Times New Roman"/>
          <w:sz w:val="26"/>
          <w:szCs w:val="26"/>
          <w:lang w:eastAsia="en-US"/>
        </w:rPr>
        <w:t xml:space="preserve"> должно превышать</w:t>
      </w:r>
      <w:r w:rsidRPr="0088314F">
        <w:rPr>
          <w:rFonts w:ascii="Times New Roman" w:hAnsi="Times New Roman"/>
          <w:sz w:val="26"/>
          <w:szCs w:val="26"/>
          <w:lang w:eastAsia="en-US"/>
        </w:rPr>
        <w:t xml:space="preserve"> 15 минут.</w:t>
      </w:r>
      <w:r w:rsidRPr="0088314F">
        <w:rPr>
          <w:rFonts w:ascii="Times New Roman" w:hAnsi="Times New Roman"/>
          <w:sz w:val="26"/>
          <w:szCs w:val="26"/>
        </w:rPr>
        <w:t xml:space="preserve"> </w:t>
      </w:r>
    </w:p>
    <w:p w14:paraId="42CFBC2A" w14:textId="77777777" w:rsidR="0088314F" w:rsidRPr="0088314F" w:rsidRDefault="0088314F" w:rsidP="0088314F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19" w:name="_Toc85649059"/>
    </w:p>
    <w:p w14:paraId="36727B10" w14:textId="77777777" w:rsidR="0088314F" w:rsidRPr="002422AF" w:rsidRDefault="0088314F" w:rsidP="002422A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8314F">
        <w:rPr>
          <w:rFonts w:ascii="Times New Roman" w:hAnsi="Times New Roman"/>
          <w:b/>
          <w:bCs/>
          <w:color w:val="000000"/>
          <w:sz w:val="26"/>
          <w:szCs w:val="26"/>
        </w:rPr>
        <w:t xml:space="preserve">2.15. Срок регистрации запроса Заявителя о предоставлении </w:t>
      </w:r>
      <w:r w:rsidR="002422AF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hAnsi="Times New Roman"/>
          <w:b/>
          <w:bCs/>
          <w:color w:val="000000"/>
          <w:sz w:val="26"/>
          <w:szCs w:val="26"/>
        </w:rPr>
        <w:t xml:space="preserve"> услуги</w:t>
      </w:r>
      <w:r w:rsidRPr="0088314F">
        <w:rPr>
          <w:rFonts w:ascii="Times New Roman" w:hAnsi="Times New Roman"/>
          <w:b/>
          <w:sz w:val="26"/>
          <w:szCs w:val="26"/>
        </w:rPr>
        <w:t>, в том числе в электронной форме</w:t>
      </w:r>
    </w:p>
    <w:p w14:paraId="60E7EC8D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Регистрация запроса о предоставлении </w:t>
      </w:r>
      <w:r w:rsidR="002422AF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 осуществляется уполномоченным должностным лицом </w:t>
      </w:r>
      <w:r w:rsidR="002422AF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color w:val="000000"/>
          <w:sz w:val="26"/>
          <w:szCs w:val="26"/>
        </w:rPr>
        <w:t>.</w:t>
      </w:r>
    </w:p>
    <w:p w14:paraId="3C6AD1F6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Время приема необходимых документов для предоставления </w:t>
      </w:r>
      <w:r w:rsidR="00B170C5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услуги, оценки документов, их полноты, достаточности не должно превышать 15 минут.</w:t>
      </w:r>
    </w:p>
    <w:p w14:paraId="6905A40E" w14:textId="77777777" w:rsidR="0088314F" w:rsidRPr="0088314F" w:rsidRDefault="0088314F" w:rsidP="0088314F">
      <w:pPr>
        <w:ind w:firstLine="709"/>
        <w:rPr>
          <w:rFonts w:ascii="Times New Roman" w:hAnsi="Times New Roman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Срок регистрации документов для предоставления </w:t>
      </w:r>
      <w:r w:rsidR="00B170C5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 составляет не более одного дня со дня ее поступления в </w:t>
      </w:r>
      <w:r w:rsidR="00B170C5">
        <w:rPr>
          <w:rFonts w:ascii="Times New Roman" w:hAnsi="Times New Roman"/>
          <w:sz w:val="26"/>
          <w:szCs w:val="26"/>
        </w:rPr>
        <w:t>Администрацию</w:t>
      </w:r>
      <w:r w:rsidRPr="0088314F">
        <w:rPr>
          <w:rFonts w:ascii="Times New Roman" w:hAnsi="Times New Roman"/>
          <w:color w:val="000000"/>
          <w:sz w:val="26"/>
          <w:szCs w:val="26"/>
        </w:rPr>
        <w:t>.</w:t>
      </w:r>
    </w:p>
    <w:p w14:paraId="18739730" w14:textId="77777777" w:rsidR="0088314F" w:rsidRPr="0088314F" w:rsidRDefault="0088314F" w:rsidP="0088314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20" w:name="_Toc85649058"/>
    </w:p>
    <w:bookmarkEnd w:id="20"/>
    <w:p w14:paraId="257BC7B5" w14:textId="77777777" w:rsidR="00B170C5" w:rsidRPr="00B170C5" w:rsidRDefault="00B170C5" w:rsidP="00B170C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170C5">
        <w:rPr>
          <w:rFonts w:ascii="Times New Roman" w:hAnsi="Times New Roman"/>
          <w:b/>
          <w:color w:val="000000"/>
          <w:sz w:val="26"/>
          <w:szCs w:val="26"/>
        </w:rPr>
        <w:t>2.16. Требования к местам представления муниципальной услуги</w:t>
      </w:r>
    </w:p>
    <w:p w14:paraId="18A9383C" w14:textId="77777777" w:rsidR="00B170C5" w:rsidRPr="00B170C5" w:rsidRDefault="00B170C5" w:rsidP="00B170C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2.16.1.  Прием </w:t>
      </w:r>
      <w:r w:rsidRPr="00B170C5">
        <w:rPr>
          <w:rFonts w:ascii="Times New Roman" w:hAnsi="Times New Roman"/>
          <w:color w:val="000000"/>
          <w:sz w:val="26"/>
          <w:szCs w:val="26"/>
        </w:rPr>
        <w:t>Заявителей  осуществляется  в  кабине</w:t>
      </w:r>
      <w:r>
        <w:rPr>
          <w:rFonts w:ascii="Times New Roman" w:hAnsi="Times New Roman"/>
          <w:color w:val="000000"/>
          <w:sz w:val="26"/>
          <w:szCs w:val="26"/>
        </w:rPr>
        <w:t>те  на  рабочем  месте должност</w:t>
      </w:r>
      <w:r w:rsidRPr="00B170C5">
        <w:rPr>
          <w:rFonts w:ascii="Times New Roman" w:hAnsi="Times New Roman"/>
          <w:color w:val="000000"/>
          <w:sz w:val="26"/>
          <w:szCs w:val="26"/>
        </w:rPr>
        <w:t>ного  лица,  ответственного  за  предоставление  муниципальной услуги.</w:t>
      </w:r>
    </w:p>
    <w:p w14:paraId="2EDF023B" w14:textId="77777777" w:rsidR="00B170C5" w:rsidRPr="00B170C5" w:rsidRDefault="00B170C5" w:rsidP="00B170C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 w:rsidRPr="00B170C5">
        <w:rPr>
          <w:rFonts w:ascii="Times New Roman" w:hAnsi="Times New Roman"/>
          <w:color w:val="000000"/>
          <w:sz w:val="26"/>
          <w:szCs w:val="26"/>
        </w:rPr>
        <w:t>2.16.2. Кабинет, в котором осуществляется прием,</w:t>
      </w:r>
      <w:r>
        <w:rPr>
          <w:rFonts w:ascii="Times New Roman" w:hAnsi="Times New Roman"/>
          <w:color w:val="000000"/>
          <w:sz w:val="26"/>
          <w:szCs w:val="26"/>
        </w:rPr>
        <w:t xml:space="preserve"> должен быть оборудован информа</w:t>
      </w:r>
      <w:r w:rsidRPr="00B170C5">
        <w:rPr>
          <w:rFonts w:ascii="Times New Roman" w:hAnsi="Times New Roman"/>
          <w:color w:val="000000"/>
          <w:sz w:val="26"/>
          <w:szCs w:val="26"/>
        </w:rPr>
        <w:t xml:space="preserve">ционной  табличкой  (вывеской)  с  указанием  номера  помещения  и фамилии, имени, отчества должностного лица, ведущего прием. </w:t>
      </w:r>
    </w:p>
    <w:p w14:paraId="3C656042" w14:textId="77777777" w:rsidR="00B170C5" w:rsidRPr="00B170C5" w:rsidRDefault="00B170C5" w:rsidP="00B170C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 w:rsidRPr="00B170C5">
        <w:rPr>
          <w:rFonts w:ascii="Times New Roman" w:hAnsi="Times New Roman"/>
          <w:color w:val="000000"/>
          <w:sz w:val="26"/>
          <w:szCs w:val="26"/>
        </w:rPr>
        <w:t>2.16.3. Место для приема посетителя должно быть снабжено стулом, иметь место для письма и раскладки документов.</w:t>
      </w:r>
    </w:p>
    <w:p w14:paraId="182AA11D" w14:textId="77777777" w:rsidR="00B170C5" w:rsidRPr="00B170C5" w:rsidRDefault="00B170C5" w:rsidP="00B170C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2.16.4.  В целях обеспечения </w:t>
      </w:r>
      <w:r w:rsidRPr="00B170C5">
        <w:rPr>
          <w:rFonts w:ascii="Times New Roman" w:hAnsi="Times New Roman"/>
          <w:color w:val="000000"/>
          <w:sz w:val="26"/>
          <w:szCs w:val="26"/>
        </w:rPr>
        <w:t xml:space="preserve">конфиденциальности  сведений  о  Заявителе одним  должностным  лицом  одновременно  ведется  прием </w:t>
      </w:r>
      <w:r>
        <w:rPr>
          <w:rFonts w:ascii="Times New Roman" w:hAnsi="Times New Roman"/>
          <w:color w:val="000000"/>
          <w:sz w:val="26"/>
          <w:szCs w:val="26"/>
        </w:rPr>
        <w:t xml:space="preserve"> только  одного посетителя.  Од</w:t>
      </w:r>
      <w:r w:rsidRPr="00B170C5">
        <w:rPr>
          <w:rFonts w:ascii="Times New Roman" w:hAnsi="Times New Roman"/>
          <w:color w:val="000000"/>
          <w:sz w:val="26"/>
          <w:szCs w:val="26"/>
        </w:rPr>
        <w:t>новременное консультирование и (или) прием двух и</w:t>
      </w:r>
      <w:r>
        <w:rPr>
          <w:rFonts w:ascii="Times New Roman" w:hAnsi="Times New Roman"/>
          <w:color w:val="000000"/>
          <w:sz w:val="26"/>
          <w:szCs w:val="26"/>
        </w:rPr>
        <w:t xml:space="preserve"> более посетителей не допускают</w:t>
      </w:r>
      <w:r w:rsidRPr="00B170C5">
        <w:rPr>
          <w:rFonts w:ascii="Times New Roman" w:hAnsi="Times New Roman"/>
          <w:color w:val="000000"/>
          <w:sz w:val="26"/>
          <w:szCs w:val="26"/>
        </w:rPr>
        <w:t>ся, за исключ</w:t>
      </w:r>
      <w:r>
        <w:rPr>
          <w:rFonts w:ascii="Times New Roman" w:hAnsi="Times New Roman"/>
          <w:color w:val="000000"/>
          <w:sz w:val="26"/>
          <w:szCs w:val="26"/>
        </w:rPr>
        <w:t xml:space="preserve">ением случая, когда Заявителем </w:t>
      </w:r>
      <w:r w:rsidRPr="00B170C5">
        <w:rPr>
          <w:rFonts w:ascii="Times New Roman" w:hAnsi="Times New Roman"/>
          <w:color w:val="000000"/>
          <w:sz w:val="26"/>
          <w:szCs w:val="26"/>
        </w:rPr>
        <w:t>являетс</w:t>
      </w:r>
      <w:r>
        <w:rPr>
          <w:rFonts w:ascii="Times New Roman" w:hAnsi="Times New Roman"/>
          <w:color w:val="000000"/>
          <w:sz w:val="26"/>
          <w:szCs w:val="26"/>
        </w:rPr>
        <w:t>я инвалид по слуху, которого со</w:t>
      </w:r>
      <w:r w:rsidRPr="00B170C5">
        <w:rPr>
          <w:rFonts w:ascii="Times New Roman" w:hAnsi="Times New Roman"/>
          <w:color w:val="000000"/>
          <w:sz w:val="26"/>
          <w:szCs w:val="26"/>
        </w:rPr>
        <w:t>провождает переводчик русского жестового языка.</w:t>
      </w:r>
    </w:p>
    <w:p w14:paraId="3673A6E8" w14:textId="77777777" w:rsidR="00B170C5" w:rsidRPr="00B170C5" w:rsidRDefault="00B170C5" w:rsidP="00B170C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 w:rsidRPr="00B170C5">
        <w:rPr>
          <w:rFonts w:ascii="Times New Roman" w:hAnsi="Times New Roman"/>
          <w:color w:val="000000"/>
          <w:sz w:val="26"/>
          <w:szCs w:val="26"/>
        </w:rPr>
        <w:t>2.16.5.  Помещения Уполномоченного органа должны соответствовать санитарно-эпидемиологическим правилам и нормативам.</w:t>
      </w:r>
    </w:p>
    <w:p w14:paraId="0DD6F62A" w14:textId="77777777" w:rsidR="0088314F" w:rsidRPr="0088314F" w:rsidRDefault="00B170C5" w:rsidP="00B170C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 w:rsidRPr="00B170C5">
        <w:rPr>
          <w:rFonts w:ascii="Times New Roman" w:hAnsi="Times New Roman"/>
          <w:color w:val="000000"/>
          <w:sz w:val="26"/>
          <w:szCs w:val="26"/>
        </w:rPr>
        <w:t>2.16.6.  Места для ожидания должны соответствоват</w:t>
      </w:r>
      <w:r>
        <w:rPr>
          <w:rFonts w:ascii="Times New Roman" w:hAnsi="Times New Roman"/>
          <w:color w:val="000000"/>
          <w:sz w:val="26"/>
          <w:szCs w:val="26"/>
        </w:rPr>
        <w:t>ь оптимальным условиям для рабо</w:t>
      </w:r>
      <w:r w:rsidRPr="00B170C5">
        <w:rPr>
          <w:rFonts w:ascii="Times New Roman" w:hAnsi="Times New Roman"/>
          <w:color w:val="000000"/>
          <w:sz w:val="26"/>
          <w:szCs w:val="26"/>
        </w:rPr>
        <w:t>ты должностных лиц, осуществляющих прием и консультирование граждан</w:t>
      </w:r>
    </w:p>
    <w:p w14:paraId="0AAE619C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88314F">
        <w:rPr>
          <w:rFonts w:ascii="Times New Roman" w:hAnsi="Times New Roman"/>
          <w:color w:val="000000"/>
          <w:sz w:val="26"/>
          <w:szCs w:val="26"/>
        </w:rPr>
        <w:t xml:space="preserve">Информация о порядке предоставления </w:t>
      </w:r>
      <w:r w:rsidR="00B170C5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услуги размещается на информационном стенде </w:t>
      </w:r>
      <w:r w:rsidR="00B170C5">
        <w:rPr>
          <w:rFonts w:ascii="Times New Roman" w:hAnsi="Times New Roman"/>
          <w:color w:val="000000"/>
          <w:sz w:val="26"/>
          <w:szCs w:val="26"/>
        </w:rPr>
        <w:t>Отдела спорта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, а также на официальном сайте </w:t>
      </w:r>
      <w:r w:rsidR="00B170C5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color w:val="000000"/>
          <w:sz w:val="26"/>
          <w:szCs w:val="26"/>
        </w:rPr>
        <w:t xml:space="preserve"> в информационно-телекоммуникационной сети «Интернет» в средствах массовой информации, посредством электронной или телефонной связи.</w:t>
      </w:r>
    </w:p>
    <w:p w14:paraId="5EE34190" w14:textId="77777777" w:rsidR="0088314F" w:rsidRPr="0088314F" w:rsidRDefault="0088314F" w:rsidP="0088314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4F570B60" w14:textId="77777777" w:rsidR="0088314F" w:rsidRPr="0088314F" w:rsidRDefault="0088314F" w:rsidP="0088314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88314F">
        <w:rPr>
          <w:rFonts w:ascii="Times New Roman" w:hAnsi="Times New Roman"/>
          <w:b/>
          <w:sz w:val="26"/>
          <w:szCs w:val="26"/>
        </w:rPr>
        <w:t xml:space="preserve">2.17. </w:t>
      </w:r>
      <w:bookmarkEnd w:id="19"/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Показатели доступности и качества </w:t>
      </w:r>
      <w:r w:rsidR="00B170C5">
        <w:rPr>
          <w:rFonts w:ascii="Times New Roman" w:eastAsia="Arial" w:hAnsi="Times New Roman"/>
          <w:b/>
          <w:sz w:val="26"/>
          <w:szCs w:val="26"/>
        </w:rPr>
        <w:t>муниципальных</w:t>
      </w:r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услуг, в том числе количество взаимодействий Заявителя с должностными лицами при предоставлении </w:t>
      </w:r>
      <w:r w:rsidR="00B170C5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 и их продолжительность, возможность получения </w:t>
      </w:r>
      <w:r w:rsidR="00B170C5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 в многофункциональном центре предоставления муниципальных услуг, возможность либо невозможность получения </w:t>
      </w:r>
      <w:r w:rsidR="00AC1D74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 в любом территориальном подразделении органа исполнительной власти, предоставляющего </w:t>
      </w:r>
      <w:r w:rsidR="00AC1D74">
        <w:rPr>
          <w:rFonts w:ascii="Times New Roman" w:eastAsia="Arial" w:hAnsi="Times New Roman"/>
          <w:b/>
          <w:sz w:val="26"/>
          <w:szCs w:val="26"/>
        </w:rPr>
        <w:t>муниципальную</w:t>
      </w:r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услугу, по выбору Заявителя (экстерриториальный принцип), возможность получения информации о ходе </w:t>
      </w:r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lastRenderedPageBreak/>
        <w:t xml:space="preserve">предоставления </w:t>
      </w:r>
      <w:r w:rsidR="00AC1D74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услуги, в том числе с использованием информационно-телекоммуникационных технологий, и иные показатели качества и доступности предоставления </w:t>
      </w:r>
      <w:r w:rsidR="00AC1D74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</w:t>
      </w:r>
    </w:p>
    <w:p w14:paraId="595C4873" w14:textId="77777777" w:rsidR="0088314F" w:rsidRPr="0088314F" w:rsidRDefault="0088314F" w:rsidP="0088314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</w:p>
    <w:p w14:paraId="4454572B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2.17.1. Показателями доступности и качества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услуги являются:</w:t>
      </w:r>
    </w:p>
    <w:p w14:paraId="72A0DBF8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а) наличие полной информации о порядке предоставления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услуги в информационно-телекоммуникационной сети «Интернет»;</w:t>
      </w:r>
    </w:p>
    <w:p w14:paraId="2023A0A6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б) сокращение срока предоставления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услуги;</w:t>
      </w:r>
    </w:p>
    <w:p w14:paraId="11D6B4FC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в) соблюдение стандарта предоставления </w:t>
      </w:r>
      <w:r w:rsidR="00AC1D74">
        <w:rPr>
          <w:rFonts w:ascii="Times New Roman" w:hAnsi="Times New Roman"/>
          <w:sz w:val="26"/>
          <w:szCs w:val="26"/>
        </w:rPr>
        <w:t>муниципаль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ной услуги;</w:t>
      </w:r>
    </w:p>
    <w:p w14:paraId="74E9CF42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г) отсутствие жалоб Заявителей на действия (бездействие) сотрудников </w:t>
      </w:r>
      <w:r w:rsidR="00AC1D74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при предоставлении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услуги;</w:t>
      </w:r>
    </w:p>
    <w:p w14:paraId="48C0FB28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д) увеличение доли получателей </w:t>
      </w:r>
      <w:r w:rsidR="00AC1D7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муниципальн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ой услуги, удовлетворенных качеством предоставления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услуги.</w:t>
      </w:r>
    </w:p>
    <w:p w14:paraId="2E7001D4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2.17.2. Количество взаимодействий Заявителя с должностными лицами при предоставлении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услуги и их продолжительность:</w:t>
      </w:r>
    </w:p>
    <w:p w14:paraId="1A02E2C2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подача Заявителем документов - 1 взаимодействие (до 15 минут);</w:t>
      </w:r>
    </w:p>
    <w:p w14:paraId="7BC1DD8D" w14:textId="77777777" w:rsidR="0088314F" w:rsidRPr="0088314F" w:rsidRDefault="0088314F" w:rsidP="0088314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получение приказа о присвоении квалификационной категории спортивного                    судьи - 1 взаимодействие (до 15 минут).</w:t>
      </w:r>
    </w:p>
    <w:p w14:paraId="575D6973" w14:textId="77777777" w:rsidR="0088314F" w:rsidRPr="0088314F" w:rsidRDefault="0088314F" w:rsidP="0088314F">
      <w:pPr>
        <w:widowControl w:val="0"/>
        <w:ind w:firstLine="709"/>
        <w:outlineLvl w:val="0"/>
        <w:rPr>
          <w:rFonts w:ascii="Times New Roman" w:eastAsia="Arial" w:hAnsi="Times New Roman"/>
          <w:b/>
          <w:color w:val="000080"/>
          <w:sz w:val="26"/>
          <w:szCs w:val="26"/>
        </w:rPr>
      </w:pP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2.17.3. Возможность получение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услуги в многофункциональных центрах предоставления муниципальных услуг</w:t>
      </w:r>
      <w:r w:rsidRPr="0088314F">
        <w:rPr>
          <w:rFonts w:ascii="Times New Roman" w:eastAsia="Calibri" w:hAnsi="Times New Roman"/>
          <w:sz w:val="26"/>
          <w:szCs w:val="26"/>
          <w:lang w:eastAsia="en-US"/>
        </w:rPr>
        <w:t xml:space="preserve"> и </w:t>
      </w:r>
      <w:r w:rsidRPr="0088314F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экстерриториальным принципом не предусмотрено.</w:t>
      </w:r>
    </w:p>
    <w:p w14:paraId="35A34B1A" w14:textId="77777777" w:rsidR="0088314F" w:rsidRPr="0088314F" w:rsidRDefault="0088314F" w:rsidP="0088314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/>
          <w:sz w:val="26"/>
          <w:szCs w:val="26"/>
        </w:rPr>
      </w:pPr>
    </w:p>
    <w:p w14:paraId="5484F49E" w14:textId="77777777" w:rsidR="0088314F" w:rsidRPr="0088314F" w:rsidRDefault="0088314F" w:rsidP="0088314F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21" w:name="_Toc85649061"/>
      <w:r w:rsidRPr="0088314F">
        <w:rPr>
          <w:rFonts w:ascii="Times New Roman" w:eastAsia="Arial" w:hAnsi="Times New Roman"/>
          <w:b/>
          <w:sz w:val="26"/>
          <w:szCs w:val="26"/>
        </w:rPr>
        <w:t xml:space="preserve">2.18. </w:t>
      </w:r>
      <w:bookmarkEnd w:id="21"/>
      <w:r w:rsidRPr="0088314F">
        <w:rPr>
          <w:rFonts w:ascii="Times New Roman" w:eastAsia="Arial" w:hAnsi="Times New Roman"/>
          <w:b/>
          <w:sz w:val="26"/>
          <w:szCs w:val="26"/>
        </w:rPr>
        <w:t xml:space="preserve">Иные требования, в том числе учитывающие особенности предоставления </w:t>
      </w:r>
      <w:r w:rsidR="00AC1D74">
        <w:rPr>
          <w:rFonts w:ascii="Times New Roman" w:eastAsia="Arial" w:hAnsi="Times New Roman"/>
          <w:b/>
          <w:sz w:val="26"/>
          <w:szCs w:val="26"/>
        </w:rPr>
        <w:t>муниципально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й услуги в многофункциональных центрах предоставления государственных и муниципальных услуг, особенности предоставления </w:t>
      </w:r>
      <w:r w:rsidR="00AC1D74" w:rsidRPr="00AC1D74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 услуги по экстерриториальному принципу и особенности предоставления </w:t>
      </w:r>
      <w:r w:rsidR="00AC1D74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88314F">
        <w:rPr>
          <w:rFonts w:ascii="Times New Roman" w:eastAsia="Arial" w:hAnsi="Times New Roman"/>
          <w:b/>
          <w:sz w:val="26"/>
          <w:szCs w:val="26"/>
        </w:rPr>
        <w:t xml:space="preserve"> услуги в электронной форме</w:t>
      </w:r>
    </w:p>
    <w:p w14:paraId="0BA938E1" w14:textId="77777777" w:rsidR="0088314F" w:rsidRPr="0088314F" w:rsidRDefault="0088314F" w:rsidP="0088314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5F7BD4B" w14:textId="77777777" w:rsidR="0088314F" w:rsidRPr="0088314F" w:rsidRDefault="0088314F" w:rsidP="0088314F">
      <w:pPr>
        <w:widowControl w:val="0"/>
        <w:tabs>
          <w:tab w:val="left" w:pos="1276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2.18.1. Предоставление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 услуги в многофункциональных центрах предоставления государственных и муниципальных услуг, и экстерриториальном принципом не предусмотрено.</w:t>
      </w:r>
      <w:r w:rsidRPr="0088314F">
        <w:rPr>
          <w:rFonts w:ascii="Times New Roman" w:hAnsi="Times New Roman"/>
          <w:sz w:val="26"/>
          <w:szCs w:val="26"/>
        </w:rPr>
        <w:t xml:space="preserve"> </w:t>
      </w:r>
    </w:p>
    <w:p w14:paraId="3C25D0DF" w14:textId="77777777" w:rsidR="0088314F" w:rsidRPr="0088314F" w:rsidRDefault="0088314F" w:rsidP="0088314F">
      <w:pPr>
        <w:widowControl w:val="0"/>
        <w:tabs>
          <w:tab w:val="left" w:pos="1560"/>
          <w:tab w:val="left" w:pos="1701"/>
        </w:tabs>
        <w:ind w:firstLine="709"/>
        <w:contextualSpacing/>
        <w:rPr>
          <w:rFonts w:ascii="Times New Roman" w:hAnsi="Times New Roman"/>
          <w:sz w:val="26"/>
          <w:szCs w:val="26"/>
          <w:lang w:bidi="ru-RU"/>
        </w:rPr>
      </w:pPr>
      <w:r w:rsidRPr="0088314F">
        <w:rPr>
          <w:rFonts w:ascii="Times New Roman" w:hAnsi="Times New Roman"/>
          <w:sz w:val="26"/>
          <w:szCs w:val="26"/>
          <w:lang w:bidi="ru-RU"/>
        </w:rPr>
        <w:t>2.18.2. Заявителям обеспечивается возможность представления заявления и прилагаемых документов в форме электронных документов посредством ПГМУ.</w:t>
      </w:r>
    </w:p>
    <w:p w14:paraId="11CAC0C6" w14:textId="77777777" w:rsidR="0088314F" w:rsidRPr="0088314F" w:rsidRDefault="0088314F" w:rsidP="0088314F">
      <w:pPr>
        <w:widowControl w:val="0"/>
        <w:tabs>
          <w:tab w:val="left" w:pos="1560"/>
          <w:tab w:val="left" w:pos="1701"/>
        </w:tabs>
        <w:ind w:firstLine="709"/>
        <w:contextualSpacing/>
        <w:rPr>
          <w:rFonts w:ascii="Times New Roman" w:hAnsi="Times New Roman"/>
          <w:sz w:val="26"/>
          <w:szCs w:val="26"/>
          <w:lang w:bidi="ru-RU"/>
        </w:rPr>
      </w:pPr>
      <w:r w:rsidRPr="0088314F">
        <w:rPr>
          <w:rFonts w:ascii="Times New Roman" w:hAnsi="Times New Roman"/>
          <w:sz w:val="26"/>
          <w:szCs w:val="26"/>
          <w:lang w:bidi="ru-RU"/>
        </w:rPr>
        <w:t xml:space="preserve">В этом случае Заявитель или представитель Заявителя авторизуется на ПГМУ посредством подтвержденной учетной записи в ЕСИА, заполняет заявление о предоставлении </w:t>
      </w:r>
      <w:r w:rsidR="00AC1D74">
        <w:rPr>
          <w:rFonts w:ascii="Times New Roman" w:hAnsi="Times New Roman"/>
          <w:sz w:val="26"/>
          <w:szCs w:val="26"/>
        </w:rPr>
        <w:t>муниципально</w:t>
      </w:r>
      <w:r w:rsidRPr="0088314F">
        <w:rPr>
          <w:rFonts w:ascii="Times New Roman" w:hAnsi="Times New Roman"/>
          <w:sz w:val="26"/>
          <w:szCs w:val="26"/>
          <w:lang w:bidi="ru-RU"/>
        </w:rPr>
        <w:t>й услуги с использованием интерактивной формы в электронном виде.</w:t>
      </w:r>
    </w:p>
    <w:p w14:paraId="2A522387" w14:textId="77777777" w:rsidR="0088314F" w:rsidRPr="0088314F" w:rsidRDefault="0088314F" w:rsidP="0088314F">
      <w:pPr>
        <w:widowControl w:val="0"/>
        <w:tabs>
          <w:tab w:val="left" w:pos="1560"/>
          <w:tab w:val="left" w:pos="1701"/>
        </w:tabs>
        <w:ind w:firstLine="709"/>
        <w:contextualSpacing/>
        <w:rPr>
          <w:rFonts w:ascii="Times New Roman" w:hAnsi="Times New Roman"/>
          <w:sz w:val="26"/>
          <w:szCs w:val="26"/>
          <w:lang w:bidi="ru-RU"/>
        </w:rPr>
      </w:pPr>
      <w:r w:rsidRPr="0088314F">
        <w:rPr>
          <w:rFonts w:ascii="Times New Roman" w:hAnsi="Times New Roman"/>
          <w:sz w:val="26"/>
          <w:szCs w:val="26"/>
          <w:lang w:bidi="ru-RU"/>
        </w:rPr>
        <w:t xml:space="preserve">Заполненное заявление о предоставлении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  <w:lang w:bidi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  <w:lang w:bidi="ru-RU"/>
        </w:rPr>
        <w:t xml:space="preserve"> услуги, в </w:t>
      </w:r>
      <w:r w:rsidR="00AC1D74">
        <w:rPr>
          <w:rFonts w:ascii="Times New Roman" w:hAnsi="Times New Roman"/>
          <w:sz w:val="26"/>
          <w:szCs w:val="26"/>
        </w:rPr>
        <w:t>Администрация</w:t>
      </w:r>
      <w:r w:rsidRPr="0088314F">
        <w:rPr>
          <w:rFonts w:ascii="Times New Roman" w:hAnsi="Times New Roman"/>
          <w:sz w:val="26"/>
          <w:szCs w:val="26"/>
          <w:lang w:bidi="ru-RU"/>
        </w:rPr>
        <w:t xml:space="preserve">. При авторизации в ЕСИА заявление о предоставлении </w:t>
      </w:r>
      <w:r w:rsidR="00AC1D74">
        <w:rPr>
          <w:rFonts w:ascii="Times New Roman" w:hAnsi="Times New Roman"/>
          <w:sz w:val="26"/>
          <w:szCs w:val="26"/>
        </w:rPr>
        <w:t>муниципально</w:t>
      </w:r>
      <w:r w:rsidRPr="0088314F">
        <w:rPr>
          <w:rFonts w:ascii="Times New Roman" w:hAnsi="Times New Roman"/>
          <w:sz w:val="26"/>
          <w:szCs w:val="26"/>
          <w:lang w:bidi="ru-RU"/>
        </w:rPr>
        <w:t>й услуги считается подписанным простой электронной подписью Заявителя или представителя, уполномоченного на подписание заявления.</w:t>
      </w:r>
    </w:p>
    <w:p w14:paraId="2C29C357" w14:textId="77777777" w:rsidR="0088314F" w:rsidRPr="0088314F" w:rsidRDefault="0088314F" w:rsidP="0088314F">
      <w:pPr>
        <w:widowControl w:val="0"/>
        <w:tabs>
          <w:tab w:val="left" w:pos="1701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88314F">
        <w:rPr>
          <w:rFonts w:ascii="Times New Roman" w:hAnsi="Times New Roman"/>
          <w:color w:val="000000"/>
          <w:sz w:val="26"/>
          <w:szCs w:val="26"/>
          <w:lang w:bidi="ru-RU"/>
        </w:rPr>
        <w:t xml:space="preserve">Результаты предоставления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color w:val="000000"/>
          <w:sz w:val="26"/>
          <w:szCs w:val="26"/>
          <w:lang w:bidi="ru-RU"/>
        </w:rPr>
        <w:t xml:space="preserve">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руководителем </w:t>
      </w:r>
      <w:r w:rsidR="00AC1D74">
        <w:rPr>
          <w:rFonts w:ascii="Times New Roman" w:hAnsi="Times New Roman"/>
          <w:sz w:val="26"/>
          <w:szCs w:val="26"/>
        </w:rPr>
        <w:t>Администрации</w:t>
      </w:r>
      <w:r w:rsidRPr="0088314F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14:paraId="5937BD84" w14:textId="77777777" w:rsidR="0088314F" w:rsidRPr="0088314F" w:rsidRDefault="0088314F" w:rsidP="0088314F">
      <w:pPr>
        <w:widowControl w:val="0"/>
        <w:tabs>
          <w:tab w:val="left" w:pos="1701"/>
        </w:tabs>
        <w:ind w:firstLine="709"/>
        <w:rPr>
          <w:rFonts w:ascii="Times New Roman" w:hAnsi="Times New Roman"/>
          <w:sz w:val="26"/>
          <w:szCs w:val="26"/>
          <w:lang w:bidi="ru-RU"/>
        </w:rPr>
      </w:pPr>
      <w:r w:rsidRPr="0088314F">
        <w:rPr>
          <w:rFonts w:ascii="Times New Roman" w:hAnsi="Times New Roman"/>
          <w:sz w:val="26"/>
          <w:szCs w:val="26"/>
          <w:lang w:bidi="ru-RU"/>
        </w:rPr>
        <w:t xml:space="preserve">Результат предоставления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  <w:lang w:bidi="ru-RU"/>
        </w:rPr>
        <w:t xml:space="preserve"> услуги в электронном виде записывается в юридически значимый электронный реестр решений о присвоении квалификационной категории спортивного судьи. </w:t>
      </w:r>
    </w:p>
    <w:p w14:paraId="4A6E53C9" w14:textId="77777777" w:rsidR="0088314F" w:rsidRPr="0088314F" w:rsidRDefault="0088314F" w:rsidP="0088314F">
      <w:pPr>
        <w:widowControl w:val="0"/>
        <w:tabs>
          <w:tab w:val="left" w:pos="1701"/>
        </w:tabs>
        <w:ind w:firstLine="709"/>
        <w:rPr>
          <w:rFonts w:ascii="Times New Roman" w:hAnsi="Times New Roman"/>
          <w:sz w:val="26"/>
          <w:szCs w:val="26"/>
          <w:lang w:bidi="ru-RU"/>
        </w:rPr>
      </w:pPr>
      <w:r w:rsidRPr="0088314F">
        <w:rPr>
          <w:rFonts w:ascii="Times New Roman" w:hAnsi="Times New Roman"/>
          <w:sz w:val="26"/>
          <w:szCs w:val="26"/>
          <w:lang w:bidi="ru-RU"/>
        </w:rPr>
        <w:lastRenderedPageBreak/>
        <w:t xml:space="preserve">Результатом предоставления </w:t>
      </w:r>
      <w:r w:rsidR="00AC1D74">
        <w:rPr>
          <w:rFonts w:ascii="Times New Roman" w:hAnsi="Times New Roman"/>
          <w:sz w:val="26"/>
          <w:szCs w:val="26"/>
        </w:rPr>
        <w:t>муниципальной</w:t>
      </w:r>
      <w:r w:rsidRPr="0088314F">
        <w:rPr>
          <w:rFonts w:ascii="Times New Roman" w:hAnsi="Times New Roman"/>
          <w:sz w:val="26"/>
          <w:szCs w:val="26"/>
          <w:lang w:bidi="ru-RU"/>
        </w:rPr>
        <w:t xml:space="preserve"> услуги в электронном виде будет являться юридически значимая выписка из электронного реестра, содержащего сведения о присвоенной квалификационной категории спортивного судьи.</w:t>
      </w:r>
    </w:p>
    <w:p w14:paraId="05910FE7" w14:textId="77777777" w:rsidR="0088314F" w:rsidRPr="0088314F" w:rsidRDefault="0088314F" w:rsidP="0088314F">
      <w:pPr>
        <w:tabs>
          <w:tab w:val="left" w:pos="851"/>
          <w:tab w:val="left" w:pos="1701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2.18.5. Электронные документы представляются в формате «pdf», в том числе документы с текстовым содержанием и включающих формулы, и (или) графические изображения, а также документы с графическим содержанием.</w:t>
      </w:r>
    </w:p>
    <w:p w14:paraId="291BC824" w14:textId="77777777" w:rsidR="0088314F" w:rsidRPr="0088314F" w:rsidRDefault="0088314F" w:rsidP="0088314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29D9E1E6" w14:textId="77777777" w:rsidR="0088314F" w:rsidRPr="0088314F" w:rsidRDefault="0088314F" w:rsidP="0088314F">
      <w:pPr>
        <w:widowControl w:val="0"/>
        <w:tabs>
          <w:tab w:val="left" w:pos="709"/>
        </w:tabs>
        <w:ind w:firstLine="0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ab/>
        <w:t>«черно-белый» (при отсутствии в документе графических изображений и (или) цветного текста);</w:t>
      </w:r>
    </w:p>
    <w:p w14:paraId="26BBFFB6" w14:textId="77777777" w:rsidR="0088314F" w:rsidRPr="0088314F" w:rsidRDefault="0088314F" w:rsidP="0088314F">
      <w:pPr>
        <w:widowControl w:val="0"/>
        <w:tabs>
          <w:tab w:val="left" w:pos="1291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54DA3B7" w14:textId="77777777" w:rsidR="0088314F" w:rsidRPr="0088314F" w:rsidRDefault="0088314F" w:rsidP="0088314F">
      <w:pPr>
        <w:widowControl w:val="0"/>
        <w:tabs>
          <w:tab w:val="left" w:pos="1291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E8E589A" w14:textId="77777777" w:rsidR="0088314F" w:rsidRPr="0088314F" w:rsidRDefault="0088314F" w:rsidP="0088314F">
      <w:pPr>
        <w:widowControl w:val="0"/>
        <w:tabs>
          <w:tab w:val="left" w:pos="1291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5EA03D5" w14:textId="77777777" w:rsidR="0088314F" w:rsidRPr="0088314F" w:rsidRDefault="0088314F" w:rsidP="0088314F">
      <w:pPr>
        <w:widowControl w:val="0"/>
        <w:tabs>
          <w:tab w:val="left" w:pos="1291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DA1CDD5" w14:textId="77777777" w:rsidR="0088314F" w:rsidRPr="0088314F" w:rsidRDefault="0088314F" w:rsidP="0088314F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Электронные документы должны обеспечивать:</w:t>
      </w:r>
    </w:p>
    <w:p w14:paraId="53623AD8" w14:textId="77777777" w:rsidR="0088314F" w:rsidRPr="0088314F" w:rsidRDefault="0088314F" w:rsidP="0088314F">
      <w:pPr>
        <w:widowControl w:val="0"/>
        <w:tabs>
          <w:tab w:val="left" w:pos="1301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возможность идентифицировать документ и количество листов в документе;</w:t>
      </w:r>
    </w:p>
    <w:p w14:paraId="7A7861D5" w14:textId="77777777" w:rsidR="0088314F" w:rsidRPr="0088314F" w:rsidRDefault="0088314F" w:rsidP="0088314F">
      <w:pPr>
        <w:widowControl w:val="0"/>
        <w:tabs>
          <w:tab w:val="left" w:pos="1296"/>
        </w:tabs>
        <w:ind w:firstLine="709"/>
        <w:rPr>
          <w:rFonts w:ascii="Times New Roman" w:hAnsi="Times New Roman"/>
          <w:sz w:val="26"/>
          <w:szCs w:val="26"/>
        </w:rPr>
      </w:pPr>
      <w:r w:rsidRPr="0088314F">
        <w:rPr>
          <w:rFonts w:ascii="Times New Roman" w:hAnsi="Times New Roman"/>
          <w:sz w:val="26"/>
          <w:szCs w:val="26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14:paraId="774E21C2" w14:textId="77777777" w:rsidR="0088314F" w:rsidRPr="0088314F" w:rsidRDefault="0088314F" w:rsidP="0088314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/>
          <w:sz w:val="26"/>
          <w:szCs w:val="26"/>
        </w:rPr>
      </w:pPr>
    </w:p>
    <w:p w14:paraId="0B721993" w14:textId="77777777" w:rsidR="00AC1D74" w:rsidRPr="00AC1D74" w:rsidRDefault="00AC1D74" w:rsidP="00AC1D74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22" w:name="_Toc85649062"/>
      <w:r w:rsidRPr="00AC1D74">
        <w:rPr>
          <w:rFonts w:ascii="Times New Roman" w:eastAsia="Arial" w:hAnsi="Times New Roman"/>
          <w:b/>
          <w:sz w:val="26"/>
          <w:szCs w:val="26"/>
        </w:rPr>
        <w:t xml:space="preserve">3. </w:t>
      </w:r>
      <w:bookmarkEnd w:id="22"/>
      <w:r w:rsidRPr="00AC1D74">
        <w:rPr>
          <w:rFonts w:ascii="Times New Roman" w:eastAsia="Arial" w:hAnsi="Times New Roman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Муниципальная услуга предоставляется в электронной форме и (или) в многофункциональных центрах предоставления государственных и муниципальных услуг</w:t>
      </w:r>
    </w:p>
    <w:p w14:paraId="334BC6E3" w14:textId="77777777" w:rsidR="00AC1D74" w:rsidRPr="00AC1D74" w:rsidRDefault="00AC1D74" w:rsidP="00AC1D74">
      <w:pPr>
        <w:ind w:firstLine="0"/>
        <w:jc w:val="left"/>
        <w:rPr>
          <w:rFonts w:ascii="Times New Roman" w:hAnsi="Times New Roman"/>
        </w:rPr>
      </w:pPr>
    </w:p>
    <w:p w14:paraId="7D19CBED" w14:textId="77777777" w:rsidR="00AC1D74" w:rsidRPr="00AC1D74" w:rsidRDefault="00AC1D74" w:rsidP="00AC1D74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C1D74">
        <w:rPr>
          <w:rFonts w:ascii="Times New Roman" w:hAnsi="Times New Roman"/>
          <w:b/>
          <w:sz w:val="26"/>
          <w:szCs w:val="26"/>
        </w:rPr>
        <w:t>3.1.</w:t>
      </w:r>
      <w:r w:rsidRPr="00AC1D74">
        <w:rPr>
          <w:rFonts w:ascii="Times New Roman" w:hAnsi="Times New Roman"/>
          <w:sz w:val="26"/>
          <w:szCs w:val="26"/>
        </w:rPr>
        <w:t xml:space="preserve"> </w:t>
      </w:r>
      <w:r w:rsidRPr="00AC1D74">
        <w:rPr>
          <w:rFonts w:ascii="Times New Roman" w:hAnsi="Times New Roman"/>
          <w:b/>
          <w:sz w:val="26"/>
          <w:szCs w:val="26"/>
        </w:rPr>
        <w:t>Исчерпывающий перечень административных процедур,</w:t>
      </w:r>
    </w:p>
    <w:p w14:paraId="61B13EA7" w14:textId="77777777" w:rsidR="00AC1D74" w:rsidRPr="00AC1D74" w:rsidRDefault="00AC1D74" w:rsidP="00AC1D74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AC1D74">
        <w:rPr>
          <w:rFonts w:ascii="Times New Roman" w:hAnsi="Times New Roman"/>
          <w:b/>
          <w:sz w:val="26"/>
          <w:szCs w:val="26"/>
        </w:rPr>
        <w:t xml:space="preserve">необходимых для предоставления </w:t>
      </w:r>
      <w:r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AC1D74">
        <w:rPr>
          <w:rFonts w:ascii="Times New Roman" w:hAnsi="Times New Roman"/>
          <w:b/>
          <w:sz w:val="26"/>
          <w:szCs w:val="26"/>
        </w:rPr>
        <w:t xml:space="preserve"> услуги</w:t>
      </w:r>
    </w:p>
    <w:p w14:paraId="67BD7ABC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14:paraId="6B1A77FA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при</w:t>
      </w:r>
      <w:bookmarkStart w:id="23" w:name="sub_204"/>
      <w:r w:rsidRPr="00AC1D74">
        <w:rPr>
          <w:rFonts w:ascii="Times New Roman" w:hAnsi="Times New Roman"/>
          <w:sz w:val="26"/>
          <w:szCs w:val="26"/>
        </w:rPr>
        <w:t xml:space="preserve">ём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услуги;</w:t>
      </w:r>
    </w:p>
    <w:p w14:paraId="7179B16C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рассмотрение и проверка представленных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услуги;</w:t>
      </w:r>
    </w:p>
    <w:bookmarkEnd w:id="23"/>
    <w:p w14:paraId="649862F6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принятие решения о присвоении квалификационной категории спортивного судьи или об отказе в присвоении квалификационной категории спортивного судьи;</w:t>
      </w:r>
    </w:p>
    <w:p w14:paraId="45195268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оформление книжки спортивного судьи, внесение в неё записи, выдача книжки спортивного судьи или внесение записи в имеющуюся книжку спортивного судьи, выдача нагрудного значка;</w:t>
      </w:r>
    </w:p>
    <w:p w14:paraId="777B2DDA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исправление допущенных опечаток и (или) ошибок в выданных в результате предоставления государственной услуги документах;</w:t>
      </w:r>
    </w:p>
    <w:p w14:paraId="4B9B0EBD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осуществление административных процедур (действий) в электронной форме.</w:t>
      </w:r>
    </w:p>
    <w:p w14:paraId="16913CF5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</w:p>
    <w:p w14:paraId="5CDC43BE" w14:textId="77777777" w:rsidR="00AC1D74" w:rsidRPr="00AC1D74" w:rsidRDefault="00AC1D74" w:rsidP="00AC1D74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24" w:name="_Toc85649064"/>
      <w:r w:rsidRPr="00AC1D74">
        <w:rPr>
          <w:rFonts w:ascii="Times New Roman" w:eastAsia="Arial" w:hAnsi="Times New Roman"/>
          <w:b/>
          <w:sz w:val="26"/>
          <w:szCs w:val="26"/>
        </w:rPr>
        <w:lastRenderedPageBreak/>
        <w:t xml:space="preserve">3.2. </w:t>
      </w:r>
      <w:bookmarkEnd w:id="24"/>
      <w:r w:rsidRPr="00AC1D74">
        <w:rPr>
          <w:rFonts w:ascii="Times New Roman" w:eastAsia="Arial" w:hAnsi="Times New Roman"/>
          <w:b/>
          <w:sz w:val="26"/>
          <w:szCs w:val="26"/>
        </w:rPr>
        <w:t xml:space="preserve">Прием документов, необходимых для предоставления </w:t>
      </w:r>
      <w:r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AC1D74">
        <w:rPr>
          <w:rFonts w:ascii="Times New Roman" w:eastAsia="Arial" w:hAnsi="Times New Roman"/>
          <w:b/>
          <w:sz w:val="26"/>
          <w:szCs w:val="26"/>
        </w:rPr>
        <w:t xml:space="preserve"> услуги</w:t>
      </w:r>
    </w:p>
    <w:p w14:paraId="091FA778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3.2.1. Юридическими фактами, являющимися основанием для начала административной процедуры, являются: </w:t>
      </w:r>
    </w:p>
    <w:p w14:paraId="1E685919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личное обращение Заявителя (представителя Заявителя)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AC1D74">
        <w:rPr>
          <w:rFonts w:ascii="Times New Roman" w:hAnsi="Times New Roman"/>
          <w:sz w:val="26"/>
          <w:szCs w:val="26"/>
        </w:rPr>
        <w:t xml:space="preserve"> с комплектом документов, указанным в пункте 2.6.1. Административного регламента; </w:t>
      </w:r>
    </w:p>
    <w:p w14:paraId="242ED7E5" w14:textId="77777777" w:rsidR="00AC1D74" w:rsidRPr="00AC1D74" w:rsidRDefault="00AC1D74" w:rsidP="00AC1D74">
      <w:pPr>
        <w:ind w:firstLine="709"/>
        <w:rPr>
          <w:rFonts w:ascii="Times New Roman" w:eastAsia="Cambria" w:hAnsi="Times New Roman"/>
          <w:color w:val="000000"/>
          <w:sz w:val="26"/>
          <w:szCs w:val="26"/>
          <w:lang w:eastAsia="en-US"/>
        </w:rPr>
      </w:pP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>- поступление документов, указанных в пункте 2.6.1. Административного регламента по почте.</w:t>
      </w:r>
    </w:p>
    <w:p w14:paraId="341D2E6E" w14:textId="77777777" w:rsidR="00AC1D74" w:rsidRPr="00AC1D74" w:rsidRDefault="00AC1D74" w:rsidP="00AC1D74">
      <w:pPr>
        <w:ind w:firstLine="709"/>
        <w:rPr>
          <w:rFonts w:ascii="Times New Roman" w:eastAsia="Cambria" w:hAnsi="Times New Roman"/>
          <w:color w:val="000000"/>
          <w:sz w:val="26"/>
          <w:szCs w:val="26"/>
          <w:lang w:eastAsia="en-US"/>
        </w:rPr>
      </w:pP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Комплект документов, присланных по почте, поступают в отдел организационно-контрольной работы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 (далее – контрольный отдел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), регистрируется и в дальнейшем передаются специалисту отдела спорта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>, ответственному за предоставление государственной услуги (далее - ответственный за предоставление государственной услуги).</w:t>
      </w:r>
    </w:p>
    <w:p w14:paraId="5E8AFB50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Приём документов непосредственно от Заявителя (представителя Заявителя) производится специалистом контрольного отдела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 xml:space="preserve">. По просьбе Заявителя (представителя Заявителя) на копии или втором экземпляре принятого Представления проставляется дата приема документа и подпись специалиста контрольного отдела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>.</w:t>
      </w:r>
    </w:p>
    <w:p w14:paraId="14D82599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Специалист контрольного отдела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 xml:space="preserve"> регистрирует поступившие документы в базе автоматизированной системы электронного документооборота.</w:t>
      </w:r>
    </w:p>
    <w:p w14:paraId="432729E3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3.2.2. Результатом данной административной процедуры является: регистрация специалистом контрольного отдела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 xml:space="preserve"> поступивших документов в базе автоматизированной системы электронного документооборота.</w:t>
      </w:r>
    </w:p>
    <w:p w14:paraId="507EB1FF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Процедура, устанавливаемая настоящим пунктом, осуществляется в день поступления заявления.</w:t>
      </w:r>
    </w:p>
    <w:p w14:paraId="277F56E2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Arial" w:hAnsi="Times New Roman"/>
          <w:sz w:val="26"/>
          <w:szCs w:val="26"/>
        </w:rPr>
      </w:pPr>
    </w:p>
    <w:p w14:paraId="5B34EE5F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C1D74">
        <w:rPr>
          <w:rFonts w:ascii="Times New Roman" w:hAnsi="Times New Roman"/>
          <w:b/>
          <w:sz w:val="26"/>
          <w:szCs w:val="26"/>
        </w:rPr>
        <w:t xml:space="preserve">3.3. Рассмотрение и проверка представленных документов, необходимых для предоставления </w:t>
      </w:r>
      <w:r w:rsidR="00723049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AC1D74">
        <w:rPr>
          <w:rFonts w:ascii="Times New Roman" w:hAnsi="Times New Roman"/>
          <w:b/>
          <w:sz w:val="26"/>
          <w:szCs w:val="26"/>
        </w:rPr>
        <w:t xml:space="preserve"> услуги</w:t>
      </w:r>
    </w:p>
    <w:p w14:paraId="18A99D4A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</w:p>
    <w:p w14:paraId="3E03CD24" w14:textId="77777777" w:rsidR="00AC1D74" w:rsidRPr="00AC1D74" w:rsidRDefault="00AC1D74" w:rsidP="00AC1D74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3.3.1. Юридическими фактами, являющимися основанием для начала административной процедуры, являются: регистрация специалистом контрольного отдела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 xml:space="preserve"> и передача документов, необходимых </w:t>
      </w:r>
      <w:r w:rsidR="00723049">
        <w:rPr>
          <w:rFonts w:ascii="Times New Roman" w:hAnsi="Times New Roman"/>
          <w:sz w:val="26"/>
          <w:szCs w:val="26"/>
        </w:rPr>
        <w:t>для предоставления 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услуги, 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ответственному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 услуги</w:t>
      </w:r>
      <w:r w:rsidRPr="00AC1D74">
        <w:rPr>
          <w:rFonts w:ascii="Times New Roman" w:hAnsi="Times New Roman"/>
          <w:sz w:val="26"/>
          <w:szCs w:val="26"/>
        </w:rPr>
        <w:t xml:space="preserve">. </w:t>
      </w:r>
    </w:p>
    <w:p w14:paraId="32E1ACD4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3.3.2. При поступлении документов 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ответственный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 услуги</w:t>
      </w:r>
      <w:r w:rsidRPr="00AC1D74">
        <w:rPr>
          <w:rFonts w:ascii="Times New Roman" w:hAnsi="Times New Roman"/>
          <w:sz w:val="26"/>
          <w:szCs w:val="26"/>
        </w:rPr>
        <w:t xml:space="preserve"> в течение 20 рабочих дней осуществляет их рассмотрение на предмет:</w:t>
      </w:r>
    </w:p>
    <w:p w14:paraId="16B01730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соответствие перечню документов, указанному в пункте 2.6.1. Административного регламента;</w:t>
      </w:r>
    </w:p>
    <w:p w14:paraId="7C763B90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выполнение Квалификационных требований.</w:t>
      </w:r>
    </w:p>
    <w:p w14:paraId="5ED80D2E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Результатом данной административной процедуры является: рассмотрение 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ответственным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 услуги</w:t>
      </w:r>
      <w:r w:rsidRPr="00AC1D74">
        <w:rPr>
          <w:rFonts w:ascii="Times New Roman" w:hAnsi="Times New Roman"/>
          <w:sz w:val="26"/>
          <w:szCs w:val="26"/>
        </w:rPr>
        <w:t xml:space="preserve"> документов, необходимых для предоставления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услуги.</w:t>
      </w:r>
    </w:p>
    <w:p w14:paraId="217E7FF2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В случае подачи документов для присвоения квалификационной категории спортивного судьи, не соответствующих требованиям, предусмотренным пунктом 2.6.1. Административного регламента, </w:t>
      </w:r>
      <w:r w:rsidR="00723049">
        <w:rPr>
          <w:rFonts w:ascii="Times New Roman" w:hAnsi="Times New Roman"/>
          <w:sz w:val="26"/>
          <w:szCs w:val="26"/>
        </w:rPr>
        <w:t xml:space="preserve">Администрация </w:t>
      </w:r>
      <w:r w:rsidRPr="00AC1D74">
        <w:rPr>
          <w:rFonts w:ascii="Times New Roman" w:hAnsi="Times New Roman"/>
          <w:sz w:val="26"/>
          <w:szCs w:val="26"/>
        </w:rPr>
        <w:t>в течение 10 рабочих дней со дня их поступления возвращает их Заявителю с указанием причин возврата.</w:t>
      </w:r>
    </w:p>
    <w:p w14:paraId="0CFF1F6A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</w:p>
    <w:p w14:paraId="3264D756" w14:textId="77777777" w:rsidR="00AC1D74" w:rsidRPr="00AC1D74" w:rsidRDefault="00AC1D74" w:rsidP="00723049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25" w:name="_Toc85649065"/>
      <w:r w:rsidRPr="00AC1D74">
        <w:rPr>
          <w:rFonts w:ascii="Times New Roman" w:eastAsia="Arial" w:hAnsi="Times New Roman"/>
          <w:b/>
          <w:sz w:val="26"/>
          <w:szCs w:val="26"/>
        </w:rPr>
        <w:t xml:space="preserve">3.4. </w:t>
      </w:r>
      <w:bookmarkEnd w:id="25"/>
      <w:r w:rsidRPr="00AC1D74">
        <w:rPr>
          <w:rFonts w:ascii="Times New Roman" w:eastAsia="Arial" w:hAnsi="Times New Roman"/>
          <w:b/>
          <w:sz w:val="26"/>
          <w:szCs w:val="26"/>
        </w:rPr>
        <w:t>Принятие решения о присвоении квалификационной категории спортивного судьи или об отказе в присвоении квалификационной категории спортивного судьи</w:t>
      </w:r>
    </w:p>
    <w:p w14:paraId="61A5D010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3.4.1. Юридическим фактам, являющимся основанием для начала административной процедуры, является: окончание проверки представленных документов для </w:t>
      </w:r>
      <w:r w:rsidRPr="00AC1D74">
        <w:rPr>
          <w:rFonts w:ascii="Times New Roman" w:hAnsi="Times New Roman"/>
          <w:sz w:val="26"/>
          <w:szCs w:val="26"/>
        </w:rPr>
        <w:lastRenderedPageBreak/>
        <w:t xml:space="preserve">предоставления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ответственным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 услуги</w:t>
      </w:r>
      <w:r w:rsidRPr="00AC1D74">
        <w:rPr>
          <w:rFonts w:ascii="Times New Roman" w:hAnsi="Times New Roman"/>
          <w:sz w:val="26"/>
          <w:szCs w:val="26"/>
        </w:rPr>
        <w:t xml:space="preserve">. </w:t>
      </w:r>
    </w:p>
    <w:p w14:paraId="312BDD24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3"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3.4.2. По результатам рассмотрения документов для присвоения квалификационной категории </w:t>
      </w:r>
      <w:r w:rsidR="00723049">
        <w:rPr>
          <w:rFonts w:ascii="Times New Roman" w:hAnsi="Times New Roman"/>
          <w:sz w:val="26"/>
          <w:szCs w:val="26"/>
        </w:rPr>
        <w:t xml:space="preserve">Администрация </w:t>
      </w:r>
      <w:r w:rsidRPr="00AC1D74">
        <w:rPr>
          <w:rFonts w:ascii="Times New Roman" w:hAnsi="Times New Roman"/>
          <w:sz w:val="26"/>
          <w:szCs w:val="26"/>
        </w:rPr>
        <w:t xml:space="preserve"> в течение 2-х дней принимает решение о присвоении, возврате документов или об отказе в присвоении квалификационной категории спортивного судьи.</w:t>
      </w:r>
    </w:p>
    <w:p w14:paraId="7ACF740F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3"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3.4.3. При принятии положительного решения о присвоении квалификационной категории спортивного судьи 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ответственный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 услуги</w:t>
      </w:r>
      <w:r w:rsidRPr="00AC1D74">
        <w:rPr>
          <w:rFonts w:ascii="Times New Roman" w:hAnsi="Times New Roman"/>
          <w:sz w:val="26"/>
          <w:szCs w:val="26"/>
        </w:rPr>
        <w:t xml:space="preserve"> готовит проект </w:t>
      </w:r>
      <w:r w:rsidR="00723049">
        <w:rPr>
          <w:rFonts w:ascii="Times New Roman" w:hAnsi="Times New Roman"/>
          <w:sz w:val="26"/>
          <w:szCs w:val="26"/>
        </w:rPr>
        <w:t>Распоряжения</w:t>
      </w:r>
      <w:r w:rsidRPr="00AC1D74">
        <w:rPr>
          <w:rFonts w:ascii="Times New Roman" w:hAnsi="Times New Roman"/>
          <w:sz w:val="26"/>
          <w:szCs w:val="26"/>
        </w:rPr>
        <w:t xml:space="preserve">, который подписывается руководителем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 xml:space="preserve">. </w:t>
      </w:r>
    </w:p>
    <w:p w14:paraId="03A45651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3"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Присвоение квалификационной категории спортивного судьи осуществляются на срок не более чем два года.</w:t>
      </w:r>
    </w:p>
    <w:p w14:paraId="5290266F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3"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3.4.4. В случае принятия решения об отказе в присвоении квалификационной категории спортивного судьи </w:t>
      </w:r>
      <w:r w:rsidR="00723049">
        <w:rPr>
          <w:rFonts w:ascii="Times New Roman" w:hAnsi="Times New Roman"/>
          <w:sz w:val="26"/>
          <w:szCs w:val="26"/>
        </w:rPr>
        <w:t xml:space="preserve">Администрация </w:t>
      </w:r>
      <w:r w:rsidRPr="00AC1D74">
        <w:rPr>
          <w:rFonts w:ascii="Times New Roman" w:hAnsi="Times New Roman"/>
          <w:sz w:val="26"/>
          <w:szCs w:val="26"/>
        </w:rPr>
        <w:t>в течение 2-х рабочих дней со дня принятия такого решения направляет Заявителю обоснованный письменный отказ и возвращает документы для присвоения квалификационной категории спортивного судьи.</w:t>
      </w:r>
    </w:p>
    <w:p w14:paraId="7F1F5553" w14:textId="77777777" w:rsidR="00AC1D74" w:rsidRPr="00AC1D74" w:rsidRDefault="00AC1D74" w:rsidP="00AC1D7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3"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3.4.5. Результатом административной процедуры является: решения о присвоении квалификационной категории спортивного судьи или об отказе в присвоении квалификационной категории спортивного судьи </w:t>
      </w:r>
    </w:p>
    <w:p w14:paraId="70194BA8" w14:textId="77777777" w:rsidR="00AC1D74" w:rsidRPr="00AC1D74" w:rsidRDefault="00AC1D74" w:rsidP="00AC1D74">
      <w:pPr>
        <w:tabs>
          <w:tab w:val="left" w:pos="720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14:paraId="15786BA3" w14:textId="77777777" w:rsidR="00AC1D74" w:rsidRPr="00AC1D74" w:rsidRDefault="00AC1D74" w:rsidP="00723049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bookmarkStart w:id="26" w:name="_Toc85649066"/>
      <w:r w:rsidRPr="00AC1D74">
        <w:rPr>
          <w:rFonts w:ascii="Times New Roman" w:eastAsia="Arial" w:hAnsi="Times New Roman"/>
          <w:b/>
          <w:sz w:val="26"/>
          <w:szCs w:val="26"/>
        </w:rPr>
        <w:t xml:space="preserve">3.5. Оформление книжки спортивного судьи, </w:t>
      </w:r>
      <w:bookmarkEnd w:id="26"/>
      <w:r w:rsidRPr="00AC1D74">
        <w:rPr>
          <w:rFonts w:ascii="Times New Roman" w:eastAsia="Arial" w:hAnsi="Times New Roman"/>
          <w:b/>
          <w:sz w:val="26"/>
          <w:szCs w:val="26"/>
        </w:rPr>
        <w:t>внесение в неё записи, выдача книжки спортивного судьи или внесение записи в имеющуюся книжку спортивного судьи, выдача нагрудного значка</w:t>
      </w:r>
    </w:p>
    <w:p w14:paraId="47C60C94" w14:textId="77777777" w:rsidR="00AC1D74" w:rsidRPr="00AC1D74" w:rsidRDefault="00AC1D74" w:rsidP="00AC1D74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3.5.1. Юридическими фактами, являющимся основанием для начала административной процедуры, является: </w:t>
      </w:r>
      <w:r w:rsidR="00723049">
        <w:rPr>
          <w:rFonts w:ascii="Times New Roman" w:hAnsi="Times New Roman"/>
          <w:sz w:val="26"/>
          <w:szCs w:val="26"/>
        </w:rPr>
        <w:t>Решение</w:t>
      </w:r>
      <w:r w:rsidRPr="00AC1D74">
        <w:rPr>
          <w:rFonts w:ascii="Times New Roman" w:hAnsi="Times New Roman"/>
          <w:sz w:val="26"/>
          <w:szCs w:val="26"/>
        </w:rPr>
        <w:t>, подписанн</w:t>
      </w:r>
      <w:r w:rsidR="00723049">
        <w:rPr>
          <w:rFonts w:ascii="Times New Roman" w:hAnsi="Times New Roman"/>
          <w:sz w:val="26"/>
          <w:szCs w:val="26"/>
        </w:rPr>
        <w:t>ое</w:t>
      </w:r>
      <w:r w:rsidRPr="00AC1D74">
        <w:rPr>
          <w:rFonts w:ascii="Times New Roman" w:hAnsi="Times New Roman"/>
          <w:sz w:val="26"/>
          <w:szCs w:val="26"/>
        </w:rPr>
        <w:t xml:space="preserve"> руководителем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>.</w:t>
      </w:r>
    </w:p>
    <w:p w14:paraId="13DD64BB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3.5.2. 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 xml:space="preserve">Ответственный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</w:t>
      </w:r>
      <w:r w:rsidRPr="00AC1D74">
        <w:rPr>
          <w:rFonts w:ascii="Times New Roman" w:eastAsia="Cambria" w:hAnsi="Times New Roman"/>
          <w:color w:val="000000"/>
          <w:sz w:val="26"/>
          <w:szCs w:val="26"/>
          <w:lang w:eastAsia="en-US"/>
        </w:rPr>
        <w:t>й услуги</w:t>
      </w:r>
      <w:r w:rsidRPr="00AC1D74">
        <w:rPr>
          <w:rFonts w:ascii="Times New Roman" w:hAnsi="Times New Roman"/>
          <w:sz w:val="26"/>
          <w:szCs w:val="26"/>
        </w:rPr>
        <w:t xml:space="preserve"> в день обращения Заявителя: </w:t>
      </w:r>
    </w:p>
    <w:p w14:paraId="2F6E210B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оформляет книжку спортивного судьи (при первом присвоении квалификационной категории спортивного судьи), вносит в книжку спортивного судьи запись о присвоении квалификационной категории спортивного судьи; </w:t>
      </w:r>
    </w:p>
    <w:p w14:paraId="2EF664EF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выдает Заявителю нагрудный значок и книжку спортивного судьи.</w:t>
      </w:r>
    </w:p>
    <w:p w14:paraId="3D8AF8AB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3.5.3. Результатом административной процедуры является: оформление книжки и выдача Заявителю книжки спортивного судьи и нагрудного значка.</w:t>
      </w:r>
    </w:p>
    <w:p w14:paraId="17729BC7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/>
          <w:sz w:val="26"/>
          <w:szCs w:val="26"/>
        </w:rPr>
      </w:pPr>
    </w:p>
    <w:p w14:paraId="22CEEB19" w14:textId="77777777" w:rsidR="00AC1D74" w:rsidRPr="00AC1D74" w:rsidRDefault="00AC1D74" w:rsidP="00723049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27" w:name="_Toc85649067"/>
      <w:r w:rsidRPr="00AC1D74">
        <w:rPr>
          <w:rFonts w:ascii="Times New Roman" w:eastAsia="Arial" w:hAnsi="Times New Roman"/>
          <w:b/>
          <w:sz w:val="26"/>
          <w:szCs w:val="26"/>
        </w:rPr>
        <w:t xml:space="preserve">3.6. </w:t>
      </w:r>
      <w:bookmarkEnd w:id="27"/>
      <w:r w:rsidRPr="00AC1D74">
        <w:rPr>
          <w:rFonts w:ascii="Times New Roman" w:eastAsia="Arial" w:hAnsi="Times New Roman"/>
          <w:b/>
          <w:sz w:val="26"/>
          <w:szCs w:val="26"/>
        </w:rPr>
        <w:t xml:space="preserve">Исправление допущенных опечаток и (или) ошибок в выданных в результате предоставления </w:t>
      </w:r>
      <w:r w:rsidR="00723049"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AC1D74">
        <w:rPr>
          <w:rFonts w:ascii="Times New Roman" w:eastAsia="Arial" w:hAnsi="Times New Roman"/>
          <w:b/>
          <w:sz w:val="26"/>
          <w:szCs w:val="26"/>
        </w:rPr>
        <w:t xml:space="preserve"> услуги документах</w:t>
      </w:r>
    </w:p>
    <w:p w14:paraId="771DF4B2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3.6.1. В случае обнаружения Заявителем технической ошибки в документе, являющемся результатом оказания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услуги, Заявитель представляет в </w:t>
      </w:r>
      <w:r w:rsidR="00723049">
        <w:rPr>
          <w:rFonts w:ascii="Times New Roman" w:hAnsi="Times New Roman"/>
          <w:sz w:val="26"/>
          <w:szCs w:val="26"/>
        </w:rPr>
        <w:t>Администрацию</w:t>
      </w:r>
      <w:r w:rsidRPr="00AC1D74">
        <w:rPr>
          <w:rFonts w:ascii="Times New Roman" w:hAnsi="Times New Roman"/>
          <w:sz w:val="26"/>
          <w:szCs w:val="26"/>
        </w:rPr>
        <w:t>:</w:t>
      </w:r>
    </w:p>
    <w:p w14:paraId="53414FF7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заявление об исправлении технической ошибки (в свободной форме);</w:t>
      </w:r>
    </w:p>
    <w:p w14:paraId="0BA5A7F3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документ, выданный Заявителю как результат </w:t>
      </w:r>
      <w:r w:rsidR="00723049">
        <w:rPr>
          <w:rFonts w:ascii="Times New Roman" w:hAnsi="Times New Roman"/>
          <w:sz w:val="26"/>
          <w:szCs w:val="26"/>
        </w:rPr>
        <w:t>муниципально</w:t>
      </w:r>
      <w:r w:rsidRPr="00AC1D74">
        <w:rPr>
          <w:rFonts w:ascii="Times New Roman" w:hAnsi="Times New Roman"/>
          <w:sz w:val="26"/>
          <w:szCs w:val="26"/>
        </w:rPr>
        <w:t>й услуги, в котором содержится техническая ошибка.</w:t>
      </w:r>
    </w:p>
    <w:p w14:paraId="6D28DA5C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3.6.2. Ответственный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со дня получения заявления:</w:t>
      </w:r>
    </w:p>
    <w:p w14:paraId="534DE765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рассматривает заявление, проводит проверку указанных в заявлении сведений. </w:t>
      </w:r>
    </w:p>
    <w:p w14:paraId="6EB2DDCA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документах, ответственный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</w:t>
      </w:r>
      <w:r w:rsidR="00723049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>.</w:t>
      </w:r>
    </w:p>
    <w:p w14:paraId="5EF36EE4" w14:textId="77777777" w:rsidR="00AC1D74" w:rsidRPr="00AC1D74" w:rsidRDefault="00AC1D74" w:rsidP="00AC1D74">
      <w:pPr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lastRenderedPageBreak/>
        <w:t xml:space="preserve">В случае не подтверждения сведений, указанных в заявлении, ответственный за предоставление </w:t>
      </w:r>
      <w:r w:rsidR="00723049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подготавливает проект уведомления об отказе в исправлении опечаток и ошибок с указанием причин отказа и передает его на подпись руководителю </w:t>
      </w:r>
      <w:r w:rsidR="0093098E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>.</w:t>
      </w:r>
    </w:p>
    <w:p w14:paraId="3BF1F8DF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Процедура, устанавливаемая настоящим пунктом, осуществляется в течение 3-х рабочих дней с момента подачи заявления Заявителем.</w:t>
      </w:r>
    </w:p>
    <w:p w14:paraId="4CE546E5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3.6.3. Результатом административной процедуры является: направление (вручение) Заявителю исправленных документов или уведомления об отказе в исправлении опечаток (ошибок). </w:t>
      </w:r>
    </w:p>
    <w:p w14:paraId="12DDAEC3" w14:textId="77777777" w:rsidR="00AC1D74" w:rsidRPr="00AC1D74" w:rsidRDefault="00AC1D74" w:rsidP="00AC1D7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Процедура, устанавливаемая настоящим пунктом, осуществляется в течение одного рабочего дня с момента регистрации заявления.</w:t>
      </w:r>
    </w:p>
    <w:p w14:paraId="5D863412" w14:textId="77777777" w:rsidR="00AC1D74" w:rsidRPr="00AC1D74" w:rsidRDefault="00AC1D74" w:rsidP="00AC1D74">
      <w:pPr>
        <w:tabs>
          <w:tab w:val="left" w:pos="540"/>
        </w:tabs>
        <w:ind w:left="20" w:firstLine="704"/>
        <w:rPr>
          <w:rFonts w:ascii="Times New Roman" w:hAnsi="Times New Roman"/>
          <w:sz w:val="26"/>
          <w:szCs w:val="26"/>
        </w:rPr>
      </w:pPr>
    </w:p>
    <w:p w14:paraId="00889074" w14:textId="77777777" w:rsidR="00AC1D74" w:rsidRPr="00AC1D74" w:rsidRDefault="00AC1D74" w:rsidP="00AC1D74">
      <w:pPr>
        <w:widowControl w:val="0"/>
        <w:spacing w:before="108" w:after="108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bookmarkStart w:id="28" w:name="kix.3yr9nzy3a537" w:colFirst="0" w:colLast="0"/>
      <w:bookmarkStart w:id="29" w:name="kix.a9oovf7b3eps" w:colFirst="0" w:colLast="0"/>
      <w:bookmarkStart w:id="30" w:name="_Toc85649069"/>
      <w:bookmarkEnd w:id="28"/>
      <w:bookmarkEnd w:id="29"/>
      <w:r w:rsidRPr="00AC1D74">
        <w:rPr>
          <w:rFonts w:ascii="Times New Roman" w:eastAsia="Arial" w:hAnsi="Times New Roman"/>
          <w:b/>
          <w:sz w:val="26"/>
          <w:szCs w:val="26"/>
        </w:rPr>
        <w:t>3.7. Порядок осуществления административных процедур (действий) в электронной форме</w:t>
      </w:r>
      <w:bookmarkEnd w:id="30"/>
    </w:p>
    <w:p w14:paraId="121A5390" w14:textId="77777777" w:rsidR="00AC1D74" w:rsidRPr="00AC1D74" w:rsidRDefault="00AC1D74" w:rsidP="00AC1D74">
      <w:pPr>
        <w:widowControl w:val="0"/>
        <w:tabs>
          <w:tab w:val="left" w:pos="1280"/>
          <w:tab w:val="left" w:pos="1560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3.7.1. Юридическими фактами, являющимся основанием для начала административной процедуры, является: формирование заявления посредством заполнения электронной формы заявления на ПГМУ без необходимости дополнительной подачи заявления в какой-либо иной форме.</w:t>
      </w:r>
    </w:p>
    <w:p w14:paraId="17046F3E" w14:textId="77777777" w:rsidR="00AC1D74" w:rsidRPr="00AC1D74" w:rsidRDefault="00AC1D74" w:rsidP="00AC1D74">
      <w:pPr>
        <w:widowControl w:val="0"/>
        <w:tabs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3.7.2.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02C57C8" w14:textId="77777777" w:rsidR="00AC1D74" w:rsidRPr="00AC1D74" w:rsidRDefault="00AC1D74" w:rsidP="00AC1D74">
      <w:pPr>
        <w:widowControl w:val="0"/>
        <w:tabs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При формировании заявления Заявителю обеспечивается:</w:t>
      </w:r>
    </w:p>
    <w:p w14:paraId="603062F7" w14:textId="77777777" w:rsidR="00AC1D74" w:rsidRPr="00AC1D74" w:rsidRDefault="00AC1D74" w:rsidP="00AC1D74">
      <w:pPr>
        <w:widowControl w:val="0"/>
        <w:tabs>
          <w:tab w:val="left" w:pos="1068"/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возможность копирования и сохранения заявления и иных документов, указанных в пункте 2.6.1. настоящего Административного регламента, необходимых для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услуги;</w:t>
      </w:r>
    </w:p>
    <w:p w14:paraId="3B5194FB" w14:textId="77777777" w:rsidR="00AC1D74" w:rsidRPr="00AC1D74" w:rsidRDefault="00AC1D74" w:rsidP="00AC1D74">
      <w:pPr>
        <w:widowControl w:val="0"/>
        <w:tabs>
          <w:tab w:val="left" w:pos="1088"/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возможность печати на бумажном носителе копии электронной формы заявления;</w:t>
      </w:r>
    </w:p>
    <w:p w14:paraId="43CD2AEA" w14:textId="77777777" w:rsidR="00AC1D74" w:rsidRPr="00AC1D74" w:rsidRDefault="00AC1D74" w:rsidP="00AC1D74">
      <w:pPr>
        <w:widowControl w:val="0"/>
        <w:tabs>
          <w:tab w:val="left" w:pos="1097"/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0F422A8" w14:textId="77777777" w:rsidR="00AC1D74" w:rsidRPr="00AC1D74" w:rsidRDefault="00AC1D74" w:rsidP="00AC1D74">
      <w:pPr>
        <w:widowControl w:val="0"/>
        <w:tabs>
          <w:tab w:val="left" w:pos="1083"/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ПГМУ, в части, касающейся сведений, отсутствующих в ЕСИА;</w:t>
      </w:r>
    </w:p>
    <w:p w14:paraId="20E26418" w14:textId="77777777" w:rsidR="00AC1D74" w:rsidRPr="00AC1D74" w:rsidRDefault="00AC1D74" w:rsidP="00AC1D74">
      <w:pPr>
        <w:widowControl w:val="0"/>
        <w:tabs>
          <w:tab w:val="left" w:pos="1083"/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14:paraId="2826B720" w14:textId="77777777" w:rsidR="00AC1D74" w:rsidRPr="00AC1D74" w:rsidRDefault="00AC1D74" w:rsidP="00AC1D74">
      <w:pPr>
        <w:widowControl w:val="0"/>
        <w:tabs>
          <w:tab w:val="left" w:pos="1083"/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возможность доступа Заявителя на ПГМУ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704C0842" w14:textId="77777777" w:rsidR="00AC1D74" w:rsidRPr="00AC1D74" w:rsidRDefault="00AC1D74" w:rsidP="00AC1D74">
      <w:pPr>
        <w:widowControl w:val="0"/>
        <w:tabs>
          <w:tab w:val="left" w:pos="1418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3.7.3. Сформированное и подписанное заявление и иные документы, необходимые для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услуги, направляются в </w:t>
      </w:r>
      <w:r w:rsidR="0093098E">
        <w:rPr>
          <w:rFonts w:ascii="Times New Roman" w:hAnsi="Times New Roman"/>
          <w:sz w:val="26"/>
          <w:szCs w:val="26"/>
        </w:rPr>
        <w:t>Администрацию</w:t>
      </w:r>
      <w:r w:rsidRPr="00AC1D74">
        <w:rPr>
          <w:rFonts w:ascii="Times New Roman" w:hAnsi="Times New Roman"/>
          <w:sz w:val="26"/>
          <w:szCs w:val="26"/>
        </w:rPr>
        <w:t xml:space="preserve"> посредством ПГМУ.</w:t>
      </w:r>
    </w:p>
    <w:p w14:paraId="2FE5D0AD" w14:textId="77777777" w:rsidR="00AC1D74" w:rsidRPr="00AC1D74" w:rsidRDefault="00AC1D74" w:rsidP="00AC1D74">
      <w:pPr>
        <w:widowControl w:val="0"/>
        <w:tabs>
          <w:tab w:val="left" w:pos="0"/>
          <w:tab w:val="left" w:pos="142"/>
          <w:tab w:val="left" w:pos="709"/>
          <w:tab w:val="left" w:pos="1701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3.7.4. </w:t>
      </w:r>
      <w:r w:rsidR="0093098E">
        <w:rPr>
          <w:rFonts w:ascii="Times New Roman" w:hAnsi="Times New Roman"/>
          <w:sz w:val="26"/>
          <w:szCs w:val="26"/>
        </w:rPr>
        <w:t xml:space="preserve">Администрация </w:t>
      </w:r>
      <w:r w:rsidRPr="00AC1D74">
        <w:rPr>
          <w:rFonts w:ascii="Times New Roman" w:hAnsi="Times New Roman"/>
          <w:sz w:val="26"/>
          <w:szCs w:val="26"/>
        </w:rPr>
        <w:t xml:space="preserve"> обеспечивает в срок не позднее 1 рабочего дня с момента подачи заявления на ПГМУ, а в случае его поступления в нерабочий или праздничный день, - в следующий за ним первый рабочий день:</w:t>
      </w:r>
    </w:p>
    <w:p w14:paraId="1E834AB3" w14:textId="77777777" w:rsidR="00AC1D74" w:rsidRPr="00AC1D74" w:rsidRDefault="00AC1D74" w:rsidP="00AC1D74">
      <w:pPr>
        <w:widowControl w:val="0"/>
        <w:tabs>
          <w:tab w:val="left" w:pos="0"/>
          <w:tab w:val="left" w:pos="709"/>
          <w:tab w:val="left" w:pos="1211"/>
          <w:tab w:val="left" w:pos="1418"/>
          <w:tab w:val="left" w:pos="1701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прием документов, необходимых для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услуги, и направление Заявителю электронного сообщения о поступлении заявления;</w:t>
      </w:r>
    </w:p>
    <w:p w14:paraId="2DD5844E" w14:textId="77777777" w:rsidR="00AC1D74" w:rsidRPr="00AC1D74" w:rsidRDefault="00AC1D74" w:rsidP="00AC1D74">
      <w:pPr>
        <w:widowControl w:val="0"/>
        <w:tabs>
          <w:tab w:val="left" w:pos="0"/>
          <w:tab w:val="left" w:pos="709"/>
          <w:tab w:val="left" w:pos="1211"/>
          <w:tab w:val="left" w:pos="1418"/>
          <w:tab w:val="left" w:pos="1701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услуги.</w:t>
      </w:r>
    </w:p>
    <w:p w14:paraId="73415E8D" w14:textId="77777777" w:rsidR="00AC1D74" w:rsidRPr="00AC1D74" w:rsidRDefault="00AC1D74" w:rsidP="00AC1D74">
      <w:pPr>
        <w:widowControl w:val="0"/>
        <w:tabs>
          <w:tab w:val="left" w:pos="0"/>
          <w:tab w:val="left" w:pos="709"/>
          <w:tab w:val="left" w:pos="1701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lastRenderedPageBreak/>
        <w:t xml:space="preserve">3.7.5. Электронное заявление становится доступным для специалиста отдела, в государственной информационной системе (далее - ГИС), используемой </w:t>
      </w:r>
      <w:r w:rsidR="0093098E">
        <w:rPr>
          <w:rFonts w:ascii="Times New Roman" w:hAnsi="Times New Roman"/>
          <w:sz w:val="26"/>
          <w:szCs w:val="26"/>
        </w:rPr>
        <w:t>Администрацией</w:t>
      </w:r>
      <w:r w:rsidRPr="00AC1D74">
        <w:rPr>
          <w:rFonts w:ascii="Times New Roman" w:hAnsi="Times New Roman"/>
          <w:sz w:val="26"/>
          <w:szCs w:val="26"/>
        </w:rPr>
        <w:t xml:space="preserve"> для предоставления государственной услуги.</w:t>
      </w:r>
    </w:p>
    <w:p w14:paraId="2DD54C99" w14:textId="77777777" w:rsidR="00AC1D74" w:rsidRPr="00AC1D74" w:rsidRDefault="00AC1D74" w:rsidP="00AC1D74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Специалист отдела:</w:t>
      </w:r>
    </w:p>
    <w:p w14:paraId="6AE84958" w14:textId="77777777" w:rsidR="00AC1D74" w:rsidRPr="00AC1D74" w:rsidRDefault="00AC1D74" w:rsidP="00AC1D74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проверяет наличие электронных заявлений, поступивших с ПГМУ, с периодом не реже 2 раз в день;</w:t>
      </w:r>
    </w:p>
    <w:p w14:paraId="6C52A4E9" w14:textId="77777777" w:rsidR="00AC1D74" w:rsidRPr="00AC1D74" w:rsidRDefault="00AC1D74" w:rsidP="00AC1D74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рассматривает поступившие заявления и приложенные образы документов (документы);</w:t>
      </w:r>
    </w:p>
    <w:p w14:paraId="398D66DF" w14:textId="77777777" w:rsidR="00AC1D74" w:rsidRPr="00AC1D74" w:rsidRDefault="00AC1D74" w:rsidP="00AC1D74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- производит действия в соответствии с пунктами 3.2.-3.5. настоящего Административного регламента.</w:t>
      </w:r>
    </w:p>
    <w:p w14:paraId="00B045F8" w14:textId="77777777" w:rsidR="00AC1D74" w:rsidRPr="00AC1D74" w:rsidRDefault="00AC1D74" w:rsidP="00AC1D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3.7.6. Межведомственное информационное взаимодействие осуществляется в электронной форме в автоматическом режиме.</w:t>
      </w:r>
    </w:p>
    <w:p w14:paraId="0578DD1D" w14:textId="77777777" w:rsidR="00AC1D74" w:rsidRPr="00AC1D74" w:rsidRDefault="00AC1D74" w:rsidP="00AC1D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08C766D9" w14:textId="77777777" w:rsidR="00AC1D74" w:rsidRPr="00AC1D74" w:rsidRDefault="00AC1D74" w:rsidP="00AC1D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14:paraId="64C1527A" w14:textId="77777777" w:rsidR="00AC1D74" w:rsidRPr="00AC1D74" w:rsidRDefault="00AC1D74" w:rsidP="00AC1D74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3.7.7. Получение информации о ходе рассмотрения заявления и о результате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производится в личном кабинете на ПГМУ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786035E" w14:textId="77777777" w:rsidR="00AC1D74" w:rsidRPr="00AC1D74" w:rsidRDefault="00AC1D74" w:rsidP="00AC1D74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3.7.8. При предоставлении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в электронной форме Заявителю направляется:</w:t>
      </w:r>
    </w:p>
    <w:p w14:paraId="1B3C1287" w14:textId="77777777" w:rsidR="00AC1D74" w:rsidRPr="00AC1D74" w:rsidRDefault="00AC1D74" w:rsidP="00AC1D74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уведомление о приеме и регистрации заявления и иных документов, необходимых для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услуги, и начале процедуры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услуги, а также сведения о дате и времени окончания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либо мотивированный отказ в приеме документов, необходимых для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</w:t>
      </w:r>
      <w:r w:rsidRPr="00AC1D74">
        <w:rPr>
          <w:rFonts w:ascii="Times New Roman" w:hAnsi="Times New Roman"/>
          <w:sz w:val="26"/>
          <w:szCs w:val="26"/>
        </w:rPr>
        <w:t>й услуги;</w:t>
      </w:r>
    </w:p>
    <w:p w14:paraId="6A9F95AA" w14:textId="77777777" w:rsidR="00AC1D74" w:rsidRPr="00AC1D74" w:rsidRDefault="00AC1D74" w:rsidP="00AC1D74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- уведомление о результатах рассмотрения документов, необходимых для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услуги, содержащее сведения о принятии положительного решения о предоставлении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и возможности получить результат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либо мотивированный отказ в предоставлении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услуги.</w:t>
      </w:r>
    </w:p>
    <w:p w14:paraId="073D85AF" w14:textId="77777777" w:rsidR="00AC1D74" w:rsidRPr="00AC1D74" w:rsidRDefault="00AC1D74" w:rsidP="00AC1D74">
      <w:pPr>
        <w:widowControl w:val="0"/>
        <w:tabs>
          <w:tab w:val="left" w:pos="1418"/>
        </w:tabs>
        <w:ind w:firstLine="709"/>
        <w:rPr>
          <w:rFonts w:ascii="Times New Roman" w:hAnsi="Times New Roman"/>
          <w:sz w:val="26"/>
          <w:szCs w:val="26"/>
          <w:lang w:bidi="ru-RU"/>
        </w:rPr>
      </w:pPr>
      <w:r w:rsidRPr="00AC1D74">
        <w:rPr>
          <w:rFonts w:ascii="Times New Roman" w:hAnsi="Times New Roman"/>
          <w:sz w:val="26"/>
          <w:szCs w:val="26"/>
          <w:lang w:bidi="ru-RU"/>
        </w:rPr>
        <w:t>3.7.9. Срок предоставления услуги в электронном виде не превышает 10 рабочих дней.</w:t>
      </w:r>
    </w:p>
    <w:p w14:paraId="5E3E45C4" w14:textId="77777777" w:rsidR="00AC1D74" w:rsidRPr="00AC1D74" w:rsidRDefault="00AC1D74" w:rsidP="00AC1D74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AC1D74">
        <w:rPr>
          <w:rFonts w:ascii="Times New Roman" w:hAnsi="Times New Roman"/>
          <w:sz w:val="26"/>
          <w:szCs w:val="26"/>
        </w:rPr>
        <w:t xml:space="preserve">3.7.10. Результатом административной процедуры является: получения документа о результате предоставления </w:t>
      </w:r>
      <w:r w:rsidR="0093098E">
        <w:rPr>
          <w:rFonts w:ascii="Times New Roman" w:hAnsi="Times New Roman"/>
          <w:sz w:val="26"/>
          <w:szCs w:val="26"/>
        </w:rPr>
        <w:t>муниципальной</w:t>
      </w:r>
      <w:r w:rsidRPr="00AC1D74">
        <w:rPr>
          <w:rFonts w:ascii="Times New Roman" w:hAnsi="Times New Roman"/>
          <w:sz w:val="26"/>
          <w:szCs w:val="26"/>
        </w:rPr>
        <w:t xml:space="preserve"> услуги в форме электронного документа, подписанного усиленной квалифицированной электронной подписью руководителя </w:t>
      </w:r>
      <w:r w:rsidR="0093098E">
        <w:rPr>
          <w:rFonts w:ascii="Times New Roman" w:hAnsi="Times New Roman"/>
          <w:sz w:val="26"/>
          <w:szCs w:val="26"/>
        </w:rPr>
        <w:t>Администрации</w:t>
      </w:r>
      <w:r w:rsidRPr="00AC1D74">
        <w:rPr>
          <w:rFonts w:ascii="Times New Roman" w:hAnsi="Times New Roman"/>
          <w:sz w:val="26"/>
          <w:szCs w:val="26"/>
        </w:rPr>
        <w:t xml:space="preserve">, в личном кабинете Заявителя на ПГМУ либо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3098E">
        <w:rPr>
          <w:rFonts w:ascii="Times New Roman" w:hAnsi="Times New Roman"/>
          <w:sz w:val="26"/>
          <w:szCs w:val="26"/>
        </w:rPr>
        <w:t>Администрацию</w:t>
      </w:r>
      <w:r w:rsidRPr="00AC1D74">
        <w:rPr>
          <w:rFonts w:ascii="Times New Roman" w:hAnsi="Times New Roman"/>
          <w:sz w:val="26"/>
          <w:szCs w:val="26"/>
        </w:rPr>
        <w:t>.</w:t>
      </w:r>
    </w:p>
    <w:p w14:paraId="16075D14" w14:textId="77777777" w:rsidR="00AC1D74" w:rsidRPr="00AC1D74" w:rsidRDefault="00AC1D74" w:rsidP="00AC1D74">
      <w:pPr>
        <w:widowControl w:val="0"/>
        <w:tabs>
          <w:tab w:val="left" w:pos="1418"/>
        </w:tabs>
        <w:ind w:firstLine="709"/>
        <w:rPr>
          <w:rFonts w:ascii="Times New Roman" w:hAnsi="Times New Roman"/>
          <w:sz w:val="26"/>
          <w:szCs w:val="26"/>
          <w:lang w:bidi="ru-RU"/>
        </w:rPr>
      </w:pPr>
      <w:r w:rsidRPr="00AC1D74">
        <w:rPr>
          <w:rFonts w:ascii="Times New Roman" w:hAnsi="Times New Roman"/>
          <w:sz w:val="26"/>
          <w:szCs w:val="26"/>
          <w:lang w:bidi="ru-RU"/>
        </w:rPr>
        <w:t>3.7.11. Автоматическое принятие решения по заявлению не предусмотрено.</w:t>
      </w:r>
    </w:p>
    <w:p w14:paraId="338A78D2" w14:textId="77777777" w:rsidR="008F1777" w:rsidRPr="0088314F" w:rsidRDefault="008F1777" w:rsidP="0088314F">
      <w:pPr>
        <w:tabs>
          <w:tab w:val="left" w:pos="4825"/>
        </w:tabs>
        <w:suppressAutoHyphens/>
        <w:ind w:firstLine="0"/>
        <w:rPr>
          <w:rFonts w:ascii="Times New Roman" w:eastAsia="Arial" w:hAnsi="Times New Roman"/>
          <w:kern w:val="2"/>
          <w:lang w:eastAsia="zh-CN" w:bidi="hi-IN"/>
        </w:rPr>
      </w:pPr>
    </w:p>
    <w:p w14:paraId="6249DEBD" w14:textId="77777777" w:rsidR="0093098E" w:rsidRPr="0093098E" w:rsidRDefault="0093098E" w:rsidP="0093098E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bookmarkStart w:id="31" w:name="_Toc85649070"/>
      <w:r w:rsidRPr="0093098E">
        <w:rPr>
          <w:rFonts w:ascii="Times New Roman" w:eastAsia="Arial" w:hAnsi="Times New Roman"/>
          <w:b/>
          <w:sz w:val="26"/>
          <w:szCs w:val="26"/>
        </w:rPr>
        <w:t>4. Формы контроля за исполнением Административного регламента</w:t>
      </w:r>
      <w:bookmarkEnd w:id="31"/>
    </w:p>
    <w:p w14:paraId="46F2D951" w14:textId="77777777" w:rsidR="0093098E" w:rsidRPr="0093098E" w:rsidRDefault="0093098E" w:rsidP="0093098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6D87DE67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bookmarkStart w:id="32" w:name="_Toc85649071"/>
      <w:r w:rsidRPr="0093098E">
        <w:rPr>
          <w:rFonts w:ascii="Times New Roman" w:hAnsi="Times New Roman"/>
          <w:b/>
          <w:sz w:val="26"/>
          <w:szCs w:val="26"/>
        </w:rPr>
        <w:t xml:space="preserve">4.1. </w:t>
      </w: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Порядок осуществления текущего контроля за соблюдением</w:t>
      </w:r>
    </w:p>
    <w:p w14:paraId="106BF76D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и исполнением ответственными должностными лицами положений</w:t>
      </w:r>
    </w:p>
    <w:p w14:paraId="18FFDA8E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lastRenderedPageBreak/>
        <w:t xml:space="preserve">Административного регламента предоставления </w:t>
      </w:r>
      <w:r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 и иных нормативных правовых актов, устанавливающих требования к предоставлению</w:t>
      </w:r>
    </w:p>
    <w:p w14:paraId="2A7037C7" w14:textId="77777777" w:rsidR="0093098E" w:rsidRPr="0093098E" w:rsidRDefault="0093098E" w:rsidP="0093098E">
      <w:pPr>
        <w:widowControl w:val="0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услуги, а также принятием ими решений</w:t>
      </w:r>
      <w:r w:rsidRPr="0093098E">
        <w:rPr>
          <w:rFonts w:ascii="Times New Roman" w:eastAsia="Arial" w:hAnsi="Times New Roman"/>
          <w:b/>
          <w:sz w:val="26"/>
          <w:szCs w:val="26"/>
        </w:rPr>
        <w:t xml:space="preserve"> </w:t>
      </w:r>
      <w:bookmarkEnd w:id="32"/>
    </w:p>
    <w:p w14:paraId="2E189DFE" w14:textId="77777777" w:rsidR="0093098E" w:rsidRPr="0093098E" w:rsidRDefault="0093098E" w:rsidP="0093098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0171E4CE" w14:textId="77777777" w:rsidR="0093098E" w:rsidRPr="0093098E" w:rsidRDefault="0093098E" w:rsidP="0093098E">
      <w:pPr>
        <w:ind w:firstLine="709"/>
        <w:rPr>
          <w:rFonts w:ascii="Times New Roman" w:hAnsi="Times New Roman"/>
          <w:sz w:val="26"/>
          <w:szCs w:val="26"/>
        </w:rPr>
      </w:pPr>
      <w:r w:rsidRPr="0093098E">
        <w:rPr>
          <w:rFonts w:ascii="Times New Roman" w:hAnsi="Times New Roman"/>
          <w:sz w:val="26"/>
          <w:szCs w:val="26"/>
        </w:rPr>
        <w:t xml:space="preserve">Текущий контроль за исполнением административного регламента осуществляется должностными лицами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93098E">
        <w:rPr>
          <w:rFonts w:ascii="Times New Roman" w:hAnsi="Times New Roman"/>
          <w:sz w:val="26"/>
          <w:szCs w:val="26"/>
        </w:rPr>
        <w:t>, ответственными за организацию работы по предоставлению государственной услуги.</w:t>
      </w:r>
    </w:p>
    <w:p w14:paraId="096369E9" w14:textId="77777777" w:rsidR="0093098E" w:rsidRPr="0093098E" w:rsidRDefault="0093098E" w:rsidP="0093098E">
      <w:pPr>
        <w:ind w:firstLine="709"/>
        <w:rPr>
          <w:rFonts w:ascii="Times New Roman" w:hAnsi="Times New Roman"/>
          <w:sz w:val="26"/>
          <w:szCs w:val="26"/>
        </w:rPr>
      </w:pPr>
      <w:r w:rsidRPr="0093098E">
        <w:rPr>
          <w:rFonts w:ascii="Times New Roman" w:hAnsi="Times New Roman"/>
          <w:sz w:val="26"/>
          <w:szCs w:val="26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93098E">
        <w:rPr>
          <w:rFonts w:ascii="Times New Roman" w:hAnsi="Times New Roman"/>
          <w:sz w:val="26"/>
          <w:szCs w:val="26"/>
        </w:rPr>
        <w:t xml:space="preserve"> услуги, проверок соблюдения и исполнения специалистами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93098E">
        <w:rPr>
          <w:rFonts w:ascii="Times New Roman" w:hAnsi="Times New Roman"/>
          <w:sz w:val="26"/>
          <w:szCs w:val="26"/>
        </w:rPr>
        <w:t xml:space="preserve"> положений настоящего Административного регламента, нормативных правовых актов Российской Федерации и Калужской области.</w:t>
      </w:r>
    </w:p>
    <w:p w14:paraId="45E2D687" w14:textId="77777777" w:rsidR="0093098E" w:rsidRPr="0093098E" w:rsidRDefault="0093098E" w:rsidP="0093098E">
      <w:pPr>
        <w:ind w:firstLine="709"/>
        <w:rPr>
          <w:rFonts w:ascii="Times New Roman" w:hAnsi="Times New Roman"/>
          <w:sz w:val="26"/>
          <w:szCs w:val="26"/>
        </w:rPr>
      </w:pPr>
    </w:p>
    <w:p w14:paraId="2A4CD7F1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bookmarkStart w:id="33" w:name="_Toc85649072"/>
      <w:r w:rsidRPr="0093098E">
        <w:rPr>
          <w:rFonts w:ascii="Times New Roman" w:hAnsi="Times New Roman"/>
          <w:b/>
          <w:sz w:val="26"/>
          <w:szCs w:val="26"/>
        </w:rPr>
        <w:t>4.2.</w:t>
      </w:r>
      <w:r w:rsidRPr="0093098E">
        <w:rPr>
          <w:rFonts w:ascii="Times New Roman" w:hAnsi="Times New Roman"/>
          <w:sz w:val="26"/>
          <w:szCs w:val="26"/>
        </w:rPr>
        <w:t xml:space="preserve"> </w:t>
      </w:r>
      <w:bookmarkEnd w:id="33"/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Порядок и периодичность осуществления плановых</w:t>
      </w:r>
    </w:p>
    <w:p w14:paraId="61050114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и внеплановых проверок полноты и качества предоставления</w:t>
      </w:r>
    </w:p>
    <w:p w14:paraId="180755E1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услуги, в том числе порядок</w:t>
      </w:r>
    </w:p>
    <w:p w14:paraId="6C7644A5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и формы контроля за полнотой и качеством</w:t>
      </w:r>
    </w:p>
    <w:p w14:paraId="103458B8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предоставления </w:t>
      </w:r>
      <w:r>
        <w:rPr>
          <w:rFonts w:ascii="Times New Roman" w:eastAsia="Arial" w:hAnsi="Times New Roman"/>
          <w:b/>
          <w:sz w:val="26"/>
          <w:szCs w:val="26"/>
        </w:rPr>
        <w:t>муниципальной</w:t>
      </w: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</w:t>
      </w:r>
    </w:p>
    <w:p w14:paraId="433C382D" w14:textId="77777777" w:rsidR="0093098E" w:rsidRPr="0093098E" w:rsidRDefault="0093098E" w:rsidP="0093098E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93098E">
        <w:rPr>
          <w:rFonts w:ascii="Times New Roman" w:hAnsi="Times New Roman"/>
          <w:color w:val="000000"/>
          <w:sz w:val="26"/>
          <w:szCs w:val="26"/>
        </w:rPr>
        <w:t xml:space="preserve">Контроль за полнотой и качеством предоставления должностными лицами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9309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93098E">
        <w:rPr>
          <w:rFonts w:ascii="Times New Roman" w:hAnsi="Times New Roman"/>
          <w:color w:val="000000"/>
          <w:sz w:val="26"/>
          <w:szCs w:val="26"/>
        </w:rPr>
        <w:t xml:space="preserve"> услуги осуществляется в формах проверок и рассмотрения жалоб на действие (бездействие) должностных лиц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93098E">
        <w:rPr>
          <w:rFonts w:ascii="Times New Roman" w:hAnsi="Times New Roman"/>
          <w:color w:val="000000"/>
          <w:sz w:val="26"/>
          <w:szCs w:val="26"/>
        </w:rPr>
        <w:t xml:space="preserve">. Проверки могут быть плановые и внеплановые. Порядок и периодичность проверок осуществляется </w:t>
      </w:r>
      <w:r>
        <w:rPr>
          <w:rFonts w:ascii="Times New Roman" w:hAnsi="Times New Roman"/>
          <w:color w:val="000000"/>
          <w:sz w:val="26"/>
          <w:szCs w:val="26"/>
        </w:rPr>
        <w:t>руководителем администрации</w:t>
      </w:r>
      <w:r w:rsidRPr="0093098E">
        <w:rPr>
          <w:rFonts w:ascii="Times New Roman" w:hAnsi="Times New Roman"/>
          <w:color w:val="000000"/>
          <w:sz w:val="26"/>
          <w:szCs w:val="26"/>
        </w:rPr>
        <w:t xml:space="preserve"> или лицом, исполняющим его обязанности.</w:t>
      </w:r>
      <w:r w:rsidRPr="0093098E">
        <w:rPr>
          <w:rFonts w:ascii="Times New Roman" w:hAnsi="Times New Roman"/>
        </w:rPr>
        <w:t xml:space="preserve"> </w:t>
      </w:r>
      <w:r w:rsidRPr="0093098E">
        <w:rPr>
          <w:rFonts w:ascii="Times New Roman" w:hAnsi="Times New Roman"/>
          <w:color w:val="000000"/>
          <w:sz w:val="26"/>
          <w:szCs w:val="26"/>
        </w:rPr>
        <w:t>Контроль должен осуществляться не реже одного раза в календарный год.</w:t>
      </w:r>
    </w:p>
    <w:p w14:paraId="7843EC10" w14:textId="77777777" w:rsidR="0093098E" w:rsidRPr="0093098E" w:rsidRDefault="0093098E" w:rsidP="0093098E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93098E">
        <w:rPr>
          <w:rFonts w:ascii="Times New Roman" w:hAnsi="Times New Roman"/>
          <w:color w:val="000000"/>
          <w:sz w:val="26"/>
          <w:szCs w:val="26"/>
        </w:rPr>
        <w:t>Внеплановая проверка проводиться по конкретному обращению Заявителя, в связи с проверкой устранения ранее выявленных нарушений, а также в случае получения жалоб.</w:t>
      </w:r>
    </w:p>
    <w:p w14:paraId="60C41A38" w14:textId="77777777" w:rsidR="0093098E" w:rsidRPr="0093098E" w:rsidRDefault="0093098E" w:rsidP="0093098E">
      <w:pPr>
        <w:widowControl w:val="0"/>
        <w:ind w:firstLine="709"/>
        <w:rPr>
          <w:rFonts w:ascii="Times New Roman" w:hAnsi="Times New Roman"/>
          <w:sz w:val="26"/>
          <w:szCs w:val="26"/>
        </w:rPr>
      </w:pPr>
    </w:p>
    <w:p w14:paraId="5E2ED2A6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bookmarkStart w:id="34" w:name="_Toc85649073"/>
      <w:r w:rsidRPr="0093098E">
        <w:rPr>
          <w:rFonts w:ascii="Times New Roman" w:hAnsi="Times New Roman"/>
          <w:b/>
          <w:sz w:val="26"/>
          <w:szCs w:val="26"/>
        </w:rPr>
        <w:t xml:space="preserve">4.3. </w:t>
      </w:r>
      <w:bookmarkEnd w:id="34"/>
      <w:r w:rsidRPr="0093098E">
        <w:rPr>
          <w:rFonts w:ascii="Times New Roman" w:hAnsi="Times New Roman"/>
          <w:b/>
          <w:color w:val="000000"/>
          <w:sz w:val="26"/>
          <w:szCs w:val="26"/>
        </w:rPr>
        <w:t xml:space="preserve">Ответственность </w:t>
      </w:r>
      <w:r>
        <w:rPr>
          <w:rFonts w:ascii="Times New Roman" w:hAnsi="Times New Roman"/>
          <w:b/>
          <w:color w:val="000000"/>
          <w:sz w:val="26"/>
          <w:szCs w:val="26"/>
        </w:rPr>
        <w:t>муниципальных</w:t>
      </w:r>
      <w:r w:rsidRPr="0093098E">
        <w:rPr>
          <w:rFonts w:ascii="Times New Roman" w:hAnsi="Times New Roman"/>
          <w:b/>
          <w:color w:val="000000"/>
          <w:sz w:val="26"/>
          <w:szCs w:val="26"/>
        </w:rPr>
        <w:t xml:space="preserve"> служащих Администрации и иных должностных лиц за решения и действия (бездействия), принимаемые (осуществляемые)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93098E">
        <w:rPr>
          <w:rFonts w:ascii="Times New Roman" w:hAnsi="Times New Roman"/>
          <w:b/>
          <w:color w:val="000000"/>
          <w:sz w:val="26"/>
          <w:szCs w:val="26"/>
        </w:rPr>
        <w:t>ими в ходе предоставления муниципальной услуги</w:t>
      </w:r>
    </w:p>
    <w:p w14:paraId="45541142" w14:textId="77777777" w:rsidR="0093098E" w:rsidRPr="0093098E" w:rsidRDefault="0093098E" w:rsidP="0093098E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4526DA7B" w14:textId="77777777" w:rsidR="00B37C71" w:rsidRPr="00B37C71" w:rsidRDefault="00B37C71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/>
          <w:sz w:val="26"/>
          <w:szCs w:val="26"/>
        </w:rPr>
      </w:pPr>
      <w:bookmarkStart w:id="35" w:name="_Toc85649074"/>
      <w:r w:rsidRPr="00B37C71">
        <w:rPr>
          <w:rFonts w:ascii="Times New Roman" w:hAnsi="Times New Roman"/>
          <w:bCs/>
          <w:color w:val="000000"/>
          <w:sz w:val="26"/>
          <w:szCs w:val="26"/>
        </w:rPr>
        <w:t xml:space="preserve">4.3.1. Муниципальные служащие </w:t>
      </w:r>
      <w:r w:rsidRPr="00B37C71">
        <w:rPr>
          <w:rFonts w:ascii="Times New Roman" w:hAnsi="Times New Roman"/>
          <w:sz w:val="26"/>
          <w:szCs w:val="26"/>
        </w:rPr>
        <w:t>Администрации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 xml:space="preserve"> несут ответственность в соответствии с законодательством Российской Федерации.</w:t>
      </w:r>
    </w:p>
    <w:p w14:paraId="7E9881CA" w14:textId="77777777" w:rsidR="00B37C71" w:rsidRPr="00B37C71" w:rsidRDefault="00B37C71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/>
          <w:sz w:val="26"/>
          <w:szCs w:val="26"/>
        </w:rPr>
      </w:pPr>
      <w:r w:rsidRPr="00B37C71">
        <w:rPr>
          <w:rFonts w:ascii="Times New Roman" w:hAnsi="Times New Roman"/>
          <w:bCs/>
          <w:color w:val="000000"/>
          <w:sz w:val="26"/>
          <w:szCs w:val="26"/>
        </w:rPr>
        <w:t xml:space="preserve">4.3.2. Персональная ответственность муниципальных служащих и работников Администрации за решения, действия (бездействие), принимаемые (осуществляемые) в ходе предоставления </w:t>
      </w:r>
      <w:r w:rsidRPr="00B37C71">
        <w:rPr>
          <w:rFonts w:ascii="Times New Roman" w:hAnsi="Times New Roman"/>
          <w:sz w:val="26"/>
          <w:szCs w:val="26"/>
        </w:rPr>
        <w:t>муниципальной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 xml:space="preserve"> услуги, закрепляется в их должностных регламентах (должностных инструкциях).</w:t>
      </w:r>
    </w:p>
    <w:p w14:paraId="3BB80BCF" w14:textId="77777777" w:rsidR="00B37C71" w:rsidRPr="00B37C71" w:rsidRDefault="00B37C71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/>
          <w:sz w:val="26"/>
          <w:szCs w:val="26"/>
        </w:rPr>
      </w:pPr>
      <w:r w:rsidRPr="00B37C71">
        <w:rPr>
          <w:rFonts w:ascii="Times New Roman" w:hAnsi="Times New Roman"/>
          <w:bCs/>
          <w:color w:val="000000"/>
          <w:sz w:val="26"/>
          <w:szCs w:val="26"/>
        </w:rPr>
        <w:t>4.3.3. По результатам проверок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14:paraId="1EA9CD8E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733F93C1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3098E">
        <w:rPr>
          <w:rFonts w:ascii="Times New Roman" w:hAnsi="Times New Roman"/>
          <w:b/>
          <w:sz w:val="26"/>
          <w:szCs w:val="26"/>
        </w:rPr>
        <w:t xml:space="preserve">4.4. </w:t>
      </w:r>
      <w:bookmarkEnd w:id="35"/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Требования к порядку и формам контроля за предоставлением </w:t>
      </w:r>
      <w:r w:rsidR="00B37C71" w:rsidRPr="00B37C71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>муниципальной</w:t>
      </w:r>
      <w:r w:rsidRPr="0093098E">
        <w:rPr>
          <w:rFonts w:ascii="Times New Roman" w:eastAsia="Calibri" w:hAnsi="Times New Roman"/>
          <w:b/>
          <w:color w:val="000000"/>
          <w:sz w:val="26"/>
          <w:szCs w:val="26"/>
          <w:lang w:eastAsia="en-US"/>
        </w:rPr>
        <w:t xml:space="preserve"> услуги, в том числе со стороны граждан, их объединений и организаций</w:t>
      </w:r>
    </w:p>
    <w:p w14:paraId="691444C7" w14:textId="77777777" w:rsidR="0093098E" w:rsidRPr="0093098E" w:rsidRDefault="0093098E" w:rsidP="0093098E">
      <w:pPr>
        <w:ind w:firstLine="0"/>
        <w:jc w:val="left"/>
        <w:rPr>
          <w:rFonts w:ascii="Times New Roman" w:hAnsi="Times New Roman"/>
          <w:lang w:eastAsia="en-US"/>
        </w:rPr>
      </w:pPr>
    </w:p>
    <w:p w14:paraId="499F7543" w14:textId="77777777" w:rsidR="00B37C71" w:rsidRPr="00B37C71" w:rsidRDefault="00B37C71" w:rsidP="00B37C71">
      <w:pPr>
        <w:rPr>
          <w:rFonts w:ascii="Times New Roman" w:hAnsi="Times New Roman"/>
          <w:bCs/>
          <w:color w:val="000000"/>
          <w:sz w:val="26"/>
          <w:szCs w:val="26"/>
        </w:rPr>
      </w:pPr>
      <w:r w:rsidRPr="00B37C71">
        <w:rPr>
          <w:rFonts w:ascii="Times New Roman" w:hAnsi="Times New Roman"/>
          <w:bCs/>
          <w:color w:val="000000"/>
          <w:sz w:val="26"/>
          <w:szCs w:val="26"/>
        </w:rPr>
        <w:t>Контроль за предоставлением муниципальной услуги со стороны граждан, их объединений и организаций является самостоятельн</w:t>
      </w:r>
      <w:r>
        <w:rPr>
          <w:rFonts w:ascii="Times New Roman" w:hAnsi="Times New Roman"/>
          <w:bCs/>
          <w:color w:val="000000"/>
          <w:sz w:val="26"/>
          <w:szCs w:val="26"/>
        </w:rPr>
        <w:t>ой формой контроля и осуществля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>ется путем направления в Администрацию:</w:t>
      </w:r>
    </w:p>
    <w:p w14:paraId="0562658F" w14:textId="77777777" w:rsidR="00B37C71" w:rsidRPr="00B37C71" w:rsidRDefault="00B37C71" w:rsidP="00B37C71">
      <w:pPr>
        <w:rPr>
          <w:rFonts w:ascii="Times New Roman" w:hAnsi="Times New Roman"/>
          <w:bCs/>
          <w:color w:val="000000"/>
          <w:sz w:val="26"/>
          <w:szCs w:val="26"/>
        </w:rPr>
      </w:pPr>
      <w:r w:rsidRPr="00B37C71">
        <w:rPr>
          <w:rFonts w:ascii="Times New Roman" w:hAnsi="Times New Roman"/>
          <w:bCs/>
          <w:color w:val="000000"/>
          <w:sz w:val="26"/>
          <w:szCs w:val="26"/>
        </w:rPr>
        <w:t>- предложений по совершенствованию нормативных правовых актов, р</w:t>
      </w:r>
      <w:r>
        <w:rPr>
          <w:rFonts w:ascii="Times New Roman" w:hAnsi="Times New Roman"/>
          <w:bCs/>
          <w:color w:val="000000"/>
          <w:sz w:val="26"/>
          <w:szCs w:val="26"/>
        </w:rPr>
        <w:t>егламенти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>рующих исполнение уполномоченными должнос</w:t>
      </w:r>
      <w:r>
        <w:rPr>
          <w:rFonts w:ascii="Times New Roman" w:hAnsi="Times New Roman"/>
          <w:bCs/>
          <w:color w:val="000000"/>
          <w:sz w:val="26"/>
          <w:szCs w:val="26"/>
        </w:rPr>
        <w:t>тными лицами Администрации муни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>ципальной услуги;</w:t>
      </w:r>
    </w:p>
    <w:p w14:paraId="2ADEC6BD" w14:textId="77777777" w:rsidR="00B37C71" w:rsidRPr="00B37C71" w:rsidRDefault="00B37C71" w:rsidP="00B37C71">
      <w:pPr>
        <w:rPr>
          <w:rFonts w:ascii="Times New Roman" w:hAnsi="Times New Roman"/>
          <w:bCs/>
          <w:color w:val="000000"/>
          <w:sz w:val="26"/>
          <w:szCs w:val="26"/>
        </w:rPr>
      </w:pPr>
      <w:r w:rsidRPr="00B37C71">
        <w:rPr>
          <w:rFonts w:ascii="Times New Roman" w:hAnsi="Times New Roman"/>
          <w:bCs/>
          <w:color w:val="000000"/>
          <w:sz w:val="26"/>
          <w:szCs w:val="26"/>
        </w:rPr>
        <w:lastRenderedPageBreak/>
        <w:t>- сообщений о нарушении законов и иных норма</w:t>
      </w:r>
      <w:r>
        <w:rPr>
          <w:rFonts w:ascii="Times New Roman" w:hAnsi="Times New Roman"/>
          <w:bCs/>
          <w:color w:val="000000"/>
          <w:sz w:val="26"/>
          <w:szCs w:val="26"/>
        </w:rPr>
        <w:t>тивных правовых актов, недостат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>ках в работе Администрации и его должностных лиц;</w:t>
      </w:r>
    </w:p>
    <w:p w14:paraId="3F7B0572" w14:textId="77777777" w:rsidR="00B37C71" w:rsidRPr="00B37C71" w:rsidRDefault="00B37C71" w:rsidP="00B37C71">
      <w:pPr>
        <w:rPr>
          <w:rFonts w:ascii="Times New Roman" w:hAnsi="Times New Roman"/>
          <w:bCs/>
          <w:color w:val="000000"/>
          <w:sz w:val="26"/>
          <w:szCs w:val="26"/>
        </w:rPr>
      </w:pPr>
      <w:r w:rsidRPr="00B37C71">
        <w:rPr>
          <w:rFonts w:ascii="Times New Roman" w:hAnsi="Times New Roman"/>
          <w:bCs/>
          <w:color w:val="000000"/>
          <w:sz w:val="26"/>
          <w:szCs w:val="26"/>
        </w:rPr>
        <w:t>- жалоб по фактам нарушения уполномочен</w:t>
      </w:r>
      <w:r>
        <w:rPr>
          <w:rFonts w:ascii="Times New Roman" w:hAnsi="Times New Roman"/>
          <w:bCs/>
          <w:color w:val="000000"/>
          <w:sz w:val="26"/>
          <w:szCs w:val="26"/>
        </w:rPr>
        <w:t>ными должностными лицами Муници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>пальные свобод и законных интересов граждан.</w:t>
      </w:r>
    </w:p>
    <w:p w14:paraId="6D8CB683" w14:textId="77777777" w:rsidR="0093098E" w:rsidRPr="0093098E" w:rsidRDefault="00B37C71" w:rsidP="00B37C71">
      <w:pPr>
        <w:rPr>
          <w:rFonts w:ascii="Times New Roman" w:hAnsi="Times New Roman"/>
          <w:sz w:val="26"/>
          <w:szCs w:val="26"/>
        </w:rPr>
      </w:pPr>
      <w:r w:rsidRPr="00B37C71">
        <w:rPr>
          <w:rFonts w:ascii="Times New Roman" w:hAnsi="Times New Roman"/>
          <w:bCs/>
          <w:color w:val="000000"/>
          <w:sz w:val="26"/>
          <w:szCs w:val="26"/>
        </w:rPr>
        <w:t>Граждане, их объединения и организации вп</w:t>
      </w:r>
      <w:r>
        <w:rPr>
          <w:rFonts w:ascii="Times New Roman" w:hAnsi="Times New Roman"/>
          <w:bCs/>
          <w:color w:val="000000"/>
          <w:sz w:val="26"/>
          <w:szCs w:val="26"/>
        </w:rPr>
        <w:t>раве получать информацию о нали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>чии в действиях должностных лиц нарушений пол</w:t>
      </w:r>
      <w:r>
        <w:rPr>
          <w:rFonts w:ascii="Times New Roman" w:hAnsi="Times New Roman"/>
          <w:bCs/>
          <w:color w:val="000000"/>
          <w:sz w:val="26"/>
          <w:szCs w:val="26"/>
        </w:rPr>
        <w:t>ожений настоящего Административ</w:t>
      </w:r>
      <w:r w:rsidRPr="00B37C71">
        <w:rPr>
          <w:rFonts w:ascii="Times New Roman" w:hAnsi="Times New Roman"/>
          <w:bCs/>
          <w:color w:val="000000"/>
          <w:sz w:val="26"/>
          <w:szCs w:val="26"/>
        </w:rPr>
        <w:t>ного регламента и иных нормативных правовых актов, устанавливающих требования к предоставлению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4A42A019" w14:textId="77777777" w:rsidR="00B37C71" w:rsidRDefault="00B37C71" w:rsidP="0093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6" w:name="_Toc85649075"/>
    </w:p>
    <w:p w14:paraId="7904B71F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3098E">
        <w:rPr>
          <w:rFonts w:ascii="Times New Roman" w:hAnsi="Times New Roman"/>
          <w:b/>
          <w:sz w:val="26"/>
          <w:szCs w:val="26"/>
        </w:rPr>
        <w:t xml:space="preserve">5. </w:t>
      </w:r>
      <w:bookmarkEnd w:id="36"/>
      <w:r w:rsidRPr="0093098E">
        <w:rPr>
          <w:rFonts w:ascii="Times New Roman" w:hAnsi="Times New Roman"/>
          <w:b/>
          <w:bCs/>
          <w:color w:val="000000"/>
          <w:sz w:val="26"/>
          <w:szCs w:val="26"/>
        </w:rPr>
        <w:t>Досудебный (внесудебный) порядок обжалования Заявителем</w:t>
      </w:r>
    </w:p>
    <w:p w14:paraId="44F20A83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3098E">
        <w:rPr>
          <w:rFonts w:ascii="Times New Roman" w:hAnsi="Times New Roman"/>
          <w:b/>
          <w:bCs/>
          <w:color w:val="000000"/>
          <w:sz w:val="26"/>
          <w:szCs w:val="26"/>
        </w:rPr>
        <w:t xml:space="preserve">решений и действий (бездействия) Министерства, </w:t>
      </w:r>
    </w:p>
    <w:p w14:paraId="148A0CF3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93098E">
        <w:rPr>
          <w:rFonts w:ascii="Times New Roman" w:hAnsi="Times New Roman"/>
          <w:b/>
          <w:bCs/>
          <w:color w:val="000000"/>
          <w:sz w:val="26"/>
          <w:szCs w:val="26"/>
        </w:rPr>
        <w:t>должностных лиц, государственных служащих Министерства</w:t>
      </w:r>
    </w:p>
    <w:p w14:paraId="0F1F7316" w14:textId="77777777" w:rsidR="0093098E" w:rsidRPr="0093098E" w:rsidRDefault="0093098E" w:rsidP="0093098E">
      <w:pPr>
        <w:widowControl w:val="0"/>
        <w:tabs>
          <w:tab w:val="left" w:pos="284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448EDE4C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37" w:name="_Toc85649076"/>
      <w:r w:rsidRPr="0093098E">
        <w:rPr>
          <w:rFonts w:ascii="Times New Roman" w:hAnsi="Times New Roman"/>
          <w:b/>
          <w:sz w:val="26"/>
          <w:szCs w:val="26"/>
        </w:rPr>
        <w:t xml:space="preserve">5.1. </w:t>
      </w:r>
      <w:bookmarkEnd w:id="37"/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Информация для заинтересованных лиц об их праве</w:t>
      </w:r>
    </w:p>
    <w:p w14:paraId="37F2D224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на досудебное (внесудебное) обжалование действий</w:t>
      </w:r>
    </w:p>
    <w:p w14:paraId="79748252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(бездействия) и (или) решений, принятых (осуществленных)</w:t>
      </w:r>
    </w:p>
    <w:p w14:paraId="05B87C6D" w14:textId="77777777" w:rsidR="0093098E" w:rsidRPr="0093098E" w:rsidRDefault="0093098E" w:rsidP="00B37C71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в ходе предоставления </w:t>
      </w:r>
      <w:r w:rsidR="00B37C71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муниципально</w:t>
      </w: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й услуги</w:t>
      </w:r>
    </w:p>
    <w:p w14:paraId="118A2629" w14:textId="77777777" w:rsidR="0093098E" w:rsidRPr="0093098E" w:rsidRDefault="00B37C71" w:rsidP="0093098E">
      <w:pPr>
        <w:ind w:firstLine="709"/>
        <w:rPr>
          <w:rFonts w:ascii="Times New Roman" w:hAnsi="Times New Roman"/>
          <w:sz w:val="26"/>
          <w:szCs w:val="26"/>
        </w:rPr>
      </w:pPr>
      <w:r w:rsidRPr="00B37C71">
        <w:rPr>
          <w:rFonts w:ascii="Times New Roman" w:hAnsi="Times New Roman"/>
          <w:sz w:val="26"/>
          <w:szCs w:val="26"/>
        </w:rPr>
        <w:t>5.1.1. Заявители имеют 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 Администрацией, ее уполномоченными должностными лицами либо муниципальными служащими</w:t>
      </w:r>
      <w:r w:rsidR="0093098E" w:rsidRPr="0093098E">
        <w:rPr>
          <w:rFonts w:ascii="Times New Roman" w:hAnsi="Times New Roman"/>
          <w:sz w:val="26"/>
          <w:szCs w:val="26"/>
        </w:rPr>
        <w:t>.</w:t>
      </w:r>
    </w:p>
    <w:p w14:paraId="7BE6AE16" w14:textId="77777777" w:rsidR="0093098E" w:rsidRPr="0093098E" w:rsidRDefault="0093098E" w:rsidP="0093098E">
      <w:pPr>
        <w:ind w:firstLine="709"/>
        <w:rPr>
          <w:rFonts w:ascii="Times New Roman" w:hAnsi="Times New Roman"/>
          <w:sz w:val="26"/>
          <w:szCs w:val="26"/>
        </w:rPr>
      </w:pPr>
    </w:p>
    <w:p w14:paraId="5BB16EDD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38" w:name="_Toc85649077"/>
      <w:r w:rsidRPr="0093098E">
        <w:rPr>
          <w:rFonts w:ascii="Times New Roman" w:hAnsi="Times New Roman"/>
          <w:b/>
          <w:sz w:val="26"/>
          <w:szCs w:val="26"/>
        </w:rPr>
        <w:t xml:space="preserve">5.2. </w:t>
      </w:r>
      <w:bookmarkEnd w:id="38"/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Органы государственной власти, организации и уполномоченные</w:t>
      </w:r>
    </w:p>
    <w:p w14:paraId="40F6EB47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на рассмотрение жалобы лица, которым может быть направлена</w:t>
      </w:r>
    </w:p>
    <w:p w14:paraId="5BACD836" w14:textId="77777777" w:rsidR="0093098E" w:rsidRPr="0093098E" w:rsidRDefault="0093098E" w:rsidP="0093098E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жалоба Заявителя в досудебном (внесудебном) порядке</w:t>
      </w:r>
    </w:p>
    <w:p w14:paraId="10EF6C28" w14:textId="77777777" w:rsidR="0093098E" w:rsidRPr="0093098E" w:rsidRDefault="0093098E" w:rsidP="0093098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C14FA85" w14:textId="77777777" w:rsidR="00B37C71" w:rsidRPr="00B37C71" w:rsidRDefault="0093098E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93098E">
        <w:rPr>
          <w:rFonts w:ascii="Times New Roman" w:hAnsi="Times New Roman"/>
          <w:color w:val="000000"/>
          <w:sz w:val="26"/>
          <w:szCs w:val="26"/>
        </w:rPr>
        <w:t>5.2.1</w:t>
      </w:r>
      <w:r w:rsidRPr="0093098E">
        <w:rPr>
          <w:rFonts w:ascii="Times New Roman" w:hAnsi="Times New Roman"/>
        </w:rPr>
        <w:t xml:space="preserve"> </w:t>
      </w:r>
      <w:r w:rsidR="00B37C71" w:rsidRPr="00B37C71">
        <w:rPr>
          <w:rFonts w:ascii="Times New Roman" w:hAnsi="Times New Roman"/>
          <w:color w:val="000000"/>
          <w:sz w:val="26"/>
          <w:szCs w:val="26"/>
        </w:rPr>
        <w:t>В досудебном (внесудебном) порядке жалоба Заявителя на решения и действия (без-действие) Администрации, уполномоченного должностного лица либо муниципальных служащих рассматривается Администрацией.</w:t>
      </w:r>
    </w:p>
    <w:p w14:paraId="5BDB9ECD" w14:textId="77777777" w:rsidR="0093098E" w:rsidRPr="0093098E" w:rsidRDefault="0093098E" w:rsidP="0093098E">
      <w:pPr>
        <w:rPr>
          <w:rFonts w:ascii="Times New Roman" w:hAnsi="Times New Roman"/>
          <w:sz w:val="26"/>
          <w:szCs w:val="26"/>
        </w:rPr>
      </w:pPr>
    </w:p>
    <w:p w14:paraId="1367FA30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39" w:name="_Toc85649078"/>
      <w:r w:rsidRPr="0093098E">
        <w:rPr>
          <w:rFonts w:ascii="Times New Roman" w:hAnsi="Times New Roman"/>
          <w:b/>
          <w:sz w:val="26"/>
          <w:szCs w:val="26"/>
        </w:rPr>
        <w:t xml:space="preserve">5.3. </w:t>
      </w:r>
      <w:bookmarkEnd w:id="39"/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Способы информирования Заявителей о порядке подачи</w:t>
      </w:r>
    </w:p>
    <w:p w14:paraId="16F5C381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и рассмотрения жалобы, в том числе с использованием Единого портала</w:t>
      </w:r>
    </w:p>
    <w:p w14:paraId="6D59EAF3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государственных и муниципальных услуг (функций) Калужской</w:t>
      </w:r>
    </w:p>
    <w:p w14:paraId="2D976A3C" w14:textId="77777777" w:rsidR="0093098E" w:rsidRPr="0093098E" w:rsidRDefault="0093098E" w:rsidP="0093098E">
      <w:pPr>
        <w:widowControl w:val="0"/>
        <w:ind w:firstLine="0"/>
        <w:jc w:val="center"/>
        <w:outlineLvl w:val="0"/>
        <w:rPr>
          <w:rFonts w:ascii="Times New Roman" w:eastAsia="Arial" w:hAnsi="Times New Roman"/>
          <w:b/>
          <w:sz w:val="26"/>
          <w:szCs w:val="26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области</w:t>
      </w:r>
    </w:p>
    <w:p w14:paraId="24D34050" w14:textId="77777777" w:rsidR="0093098E" w:rsidRPr="0093098E" w:rsidRDefault="0093098E" w:rsidP="0093098E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756FF99" w14:textId="77777777" w:rsidR="0093098E" w:rsidRPr="0093098E" w:rsidRDefault="0093098E" w:rsidP="0093098E">
      <w:pPr>
        <w:ind w:firstLine="709"/>
        <w:rPr>
          <w:rFonts w:ascii="Times New Roman" w:hAnsi="Times New Roman"/>
          <w:sz w:val="26"/>
          <w:szCs w:val="26"/>
        </w:rPr>
      </w:pPr>
      <w:r w:rsidRPr="0093098E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5.3.1. Информация о порядке подачи и рассмотрения жалобы размещается на информационных стендах в местах предоставления государственной услуги, на официальном сайте </w:t>
      </w:r>
      <w:r w:rsidR="00B37C71">
        <w:rPr>
          <w:rFonts w:ascii="Times New Roman" w:hAnsi="Times New Roman"/>
          <w:sz w:val="26"/>
          <w:szCs w:val="26"/>
        </w:rPr>
        <w:t>Администрации</w:t>
      </w:r>
      <w:r w:rsidRPr="0093098E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в информационно-телекоммуникационной сети «Интернет», ПГМУ,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14:paraId="3F9875CF" w14:textId="77777777" w:rsidR="0093098E" w:rsidRPr="0093098E" w:rsidRDefault="0093098E" w:rsidP="0093098E">
      <w:pPr>
        <w:rPr>
          <w:rFonts w:ascii="Times New Roman" w:hAnsi="Times New Roman"/>
          <w:sz w:val="26"/>
          <w:szCs w:val="26"/>
        </w:rPr>
      </w:pPr>
    </w:p>
    <w:p w14:paraId="56EC6F3F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5.4. Перечень нормативных правовых актов, регулирующих порядок</w:t>
      </w:r>
    </w:p>
    <w:p w14:paraId="4774B70D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досудебного (внесудебного) обжалования решений и действий</w:t>
      </w:r>
    </w:p>
    <w:p w14:paraId="639F4E87" w14:textId="77777777" w:rsidR="0093098E" w:rsidRPr="0093098E" w:rsidRDefault="0093098E" w:rsidP="0093098E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(бездействия) органа исполнительной власти, предоставляющего</w:t>
      </w:r>
    </w:p>
    <w:p w14:paraId="719484F4" w14:textId="77777777" w:rsidR="0093098E" w:rsidRPr="0093098E" w:rsidRDefault="00B37C71" w:rsidP="0093098E">
      <w:pPr>
        <w:widowControl w:val="0"/>
        <w:ind w:firstLine="0"/>
        <w:jc w:val="center"/>
        <w:outlineLvl w:val="0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муниципальную</w:t>
      </w:r>
      <w:r w:rsidR="0093098E" w:rsidRPr="0093098E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услугу, а также его должностных лиц</w:t>
      </w:r>
    </w:p>
    <w:p w14:paraId="69BD84C4" w14:textId="77777777" w:rsidR="0093098E" w:rsidRPr="0093098E" w:rsidRDefault="0093098E" w:rsidP="0093098E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69B446C" w14:textId="77777777" w:rsidR="00B37C71" w:rsidRPr="00B37C71" w:rsidRDefault="0093098E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93098E">
        <w:rPr>
          <w:rFonts w:ascii="Times New Roman" w:hAnsi="Times New Roman"/>
          <w:color w:val="000000"/>
          <w:sz w:val="26"/>
          <w:szCs w:val="26"/>
        </w:rPr>
        <w:t xml:space="preserve">5.4.1. </w:t>
      </w:r>
      <w:bookmarkStart w:id="40" w:name="_Toc85649080"/>
      <w:r w:rsidR="00B37C71" w:rsidRPr="00B37C71">
        <w:rPr>
          <w:rFonts w:ascii="Times New Roman" w:hAnsi="Times New Roman"/>
          <w:color w:val="000000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а так-же ее должностных лиц:</w:t>
      </w:r>
    </w:p>
    <w:p w14:paraId="2D9CA852" w14:textId="77777777" w:rsidR="00B37C71" w:rsidRPr="00B37C71" w:rsidRDefault="00B37C71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B37C71">
        <w:rPr>
          <w:rFonts w:ascii="Times New Roman" w:hAnsi="Times New Roman"/>
          <w:color w:val="000000"/>
          <w:sz w:val="26"/>
          <w:szCs w:val="26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14:paraId="6DF21765" w14:textId="77777777" w:rsidR="00B37C71" w:rsidRPr="00B37C71" w:rsidRDefault="00B37C71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B37C71">
        <w:rPr>
          <w:rFonts w:ascii="Times New Roman" w:hAnsi="Times New Roman"/>
          <w:color w:val="000000"/>
          <w:sz w:val="26"/>
          <w:szCs w:val="26"/>
        </w:rPr>
        <w:t xml:space="preserve">- постановление Правительства Российской Федерации от 20.11.2012 № 1198                      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/>
          <w:color w:val="000000"/>
          <w:sz w:val="26"/>
          <w:szCs w:val="26"/>
        </w:rPr>
        <w:t>и действий (бездействия), совер</w:t>
      </w:r>
      <w:r w:rsidRPr="00B37C71">
        <w:rPr>
          <w:rFonts w:ascii="Times New Roman" w:hAnsi="Times New Roman"/>
          <w:color w:val="000000"/>
          <w:sz w:val="26"/>
          <w:szCs w:val="26"/>
        </w:rPr>
        <w:t>шенных при предоставлении государственных и муниципальных услуг»;</w:t>
      </w:r>
    </w:p>
    <w:p w14:paraId="7B787413" w14:textId="77777777" w:rsidR="00B37C71" w:rsidRPr="00B37C71" w:rsidRDefault="00B37C71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B37C71">
        <w:rPr>
          <w:rFonts w:ascii="Times New Roman" w:hAnsi="Times New Roman"/>
          <w:color w:val="000000"/>
          <w:sz w:val="26"/>
          <w:szCs w:val="26"/>
        </w:rPr>
        <w:t>- постановление Правительства Калужской области от 15.01.2013 № 5                               «Об утверждении Положения об особенностях пода</w:t>
      </w:r>
      <w:r>
        <w:rPr>
          <w:rFonts w:ascii="Times New Roman" w:hAnsi="Times New Roman"/>
          <w:color w:val="000000"/>
          <w:sz w:val="26"/>
          <w:szCs w:val="26"/>
        </w:rPr>
        <w:t>чи и рассмотрения жалоб на реше</w:t>
      </w:r>
      <w:r w:rsidRPr="00B37C71">
        <w:rPr>
          <w:rFonts w:ascii="Times New Roman" w:hAnsi="Times New Roman"/>
          <w:color w:val="000000"/>
          <w:sz w:val="26"/>
          <w:szCs w:val="26"/>
        </w:rPr>
        <w:t>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</w:t>
      </w:r>
      <w:r>
        <w:rPr>
          <w:rFonts w:ascii="Times New Roman" w:hAnsi="Times New Roman"/>
          <w:color w:val="000000"/>
          <w:sz w:val="26"/>
          <w:szCs w:val="26"/>
        </w:rPr>
        <w:t>ействия (бездействие) многофунк</w:t>
      </w:r>
      <w:r w:rsidRPr="00B37C71">
        <w:rPr>
          <w:rFonts w:ascii="Times New Roman" w:hAnsi="Times New Roman"/>
          <w:color w:val="000000"/>
          <w:sz w:val="26"/>
          <w:szCs w:val="26"/>
        </w:rPr>
        <w:t>ционального центра предоставления государственных и муниципальных услуг и его работников».</w:t>
      </w:r>
    </w:p>
    <w:p w14:paraId="5709FCCE" w14:textId="77777777" w:rsidR="00B66AFE" w:rsidRDefault="00B37C71" w:rsidP="00B37C71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B37C71">
        <w:rPr>
          <w:rFonts w:ascii="Times New Roman" w:hAnsi="Times New Roman"/>
          <w:color w:val="000000"/>
          <w:sz w:val="26"/>
          <w:szCs w:val="26"/>
        </w:rPr>
        <w:t>5.4.2. Информация, указанная в разделе 5 наст</w:t>
      </w:r>
      <w:r>
        <w:rPr>
          <w:rFonts w:ascii="Times New Roman" w:hAnsi="Times New Roman"/>
          <w:color w:val="000000"/>
          <w:sz w:val="26"/>
          <w:szCs w:val="26"/>
        </w:rPr>
        <w:t>оящего регламента, подлежит обя</w:t>
      </w:r>
      <w:r w:rsidRPr="00B37C71">
        <w:rPr>
          <w:rFonts w:ascii="Times New Roman" w:hAnsi="Times New Roman"/>
          <w:color w:val="000000"/>
          <w:sz w:val="26"/>
          <w:szCs w:val="26"/>
        </w:rPr>
        <w:t>зательному размещению на ПГМУ и поддержи</w:t>
      </w:r>
      <w:r>
        <w:rPr>
          <w:rFonts w:ascii="Times New Roman" w:hAnsi="Times New Roman"/>
          <w:color w:val="000000"/>
          <w:sz w:val="26"/>
          <w:szCs w:val="26"/>
        </w:rPr>
        <w:t>вается в актуальном состоянии.</w:t>
      </w:r>
    </w:p>
    <w:p w14:paraId="35344713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31976E62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19726E36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55FAC177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0FDCE6BF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288CF22C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42335215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45E0D023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5C9DA6C1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2713245D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2466CCFE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16D2F183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3587DBC6" w14:textId="77777777" w:rsidR="00B66AFE" w:rsidRP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380702B6" w14:textId="77777777" w:rsid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7FFFDA67" w14:textId="77777777" w:rsidR="00B66AFE" w:rsidRDefault="00B66AFE" w:rsidP="00B66AFE">
      <w:pPr>
        <w:rPr>
          <w:rFonts w:ascii="Times New Roman" w:hAnsi="Times New Roman"/>
          <w:sz w:val="26"/>
          <w:szCs w:val="26"/>
        </w:rPr>
        <w:sectPr w:rsidR="00B66AFE" w:rsidSect="00A52F4C">
          <w:headerReference w:type="even" r:id="rId9"/>
          <w:pgSz w:w="11909" w:h="16840"/>
          <w:pgMar w:top="851" w:right="567" w:bottom="567" w:left="1134" w:header="284" w:footer="6" w:gutter="0"/>
          <w:cols w:space="720"/>
          <w:noEndnote/>
          <w:titlePg/>
          <w:docGrid w:linePitch="360"/>
        </w:sectPr>
      </w:pPr>
    </w:p>
    <w:tbl>
      <w:tblPr>
        <w:tblW w:w="15778" w:type="dxa"/>
        <w:jc w:val="center"/>
        <w:tblLook w:val="04A0" w:firstRow="1" w:lastRow="0" w:firstColumn="1" w:lastColumn="0" w:noHBand="0" w:noVBand="1"/>
      </w:tblPr>
      <w:tblGrid>
        <w:gridCol w:w="2236"/>
        <w:gridCol w:w="645"/>
        <w:gridCol w:w="645"/>
        <w:gridCol w:w="741"/>
        <w:gridCol w:w="2015"/>
        <w:gridCol w:w="868"/>
        <w:gridCol w:w="864"/>
        <w:gridCol w:w="671"/>
        <w:gridCol w:w="38"/>
        <w:gridCol w:w="1162"/>
        <w:gridCol w:w="2268"/>
        <w:gridCol w:w="2268"/>
        <w:gridCol w:w="1466"/>
      </w:tblGrid>
      <w:tr w:rsidR="00B66AFE" w14:paraId="67AEC1F7" w14:textId="77777777" w:rsidTr="00B66AFE">
        <w:trPr>
          <w:trHeight w:val="779"/>
          <w:jc w:val="center"/>
        </w:trPr>
        <w:tc>
          <w:tcPr>
            <w:tcW w:w="157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6A9CE7" w14:textId="77777777" w:rsidR="00B66AFE" w:rsidRDefault="00B66AFE" w:rsidP="00B66AFE">
            <w:pPr>
              <w:pStyle w:val="1"/>
              <w:ind w:firstLine="7922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Приложение № 1</w:t>
            </w:r>
          </w:p>
          <w:p w14:paraId="36120A95" w14:textId="77777777" w:rsidR="00B66AFE" w:rsidRDefault="00B66AFE" w:rsidP="00B66AFE">
            <w:pPr>
              <w:ind w:left="792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Административному регламенту по предоставлению </w:t>
            </w:r>
            <w:r w:rsidRPr="00B66AFE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услуги </w:t>
            </w:r>
          </w:p>
          <w:p w14:paraId="6D2CC699" w14:textId="77777777" w:rsidR="00B66AFE" w:rsidRPr="00B66AFE" w:rsidRDefault="00B66AFE" w:rsidP="00B66AFE">
            <w:pPr>
              <w:ind w:left="7922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«Присвоение квалификационных категорий спортивных судей» (рекомендуемый образец)</w:t>
            </w:r>
          </w:p>
          <w:p w14:paraId="69CBDEEE" w14:textId="77777777" w:rsidR="00B66AFE" w:rsidRDefault="00B66AFE">
            <w:pPr>
              <w:jc w:val="center"/>
              <w:rPr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Представление к присвоению квалификационной категории спортивного судьи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  <w:u w:val="single"/>
              </w:rPr>
              <w:t>«Спортивный судья первой категории»</w:t>
            </w:r>
          </w:p>
          <w:p w14:paraId="4D343A56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(указывается квалификационная категория спортивного судьи)</w:t>
            </w:r>
          </w:p>
        </w:tc>
      </w:tr>
      <w:tr w:rsidR="00B66AFE" w14:paraId="54169B0F" w14:textId="77777777" w:rsidTr="00B66AFE">
        <w:trPr>
          <w:trHeight w:val="608"/>
          <w:jc w:val="center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20EF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поступления представления и документов</w:t>
            </w:r>
          </w:p>
          <w:p w14:paraId="5480427F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(число, месяц, год)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3DB86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9844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5AD1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F658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4F74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0BE7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Сроки проведения официального спортивного соревнования </w:t>
            </w:r>
          </w:p>
          <w:p w14:paraId="7C2089EF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(с дд/мм/гг до дд/мм/гг)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A11F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C926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должности спортивного судьи и оценка за судейство</w:t>
            </w:r>
          </w:p>
        </w:tc>
      </w:tr>
      <w:tr w:rsidR="00B66AFE" w14:paraId="7A1BA89F" w14:textId="77777777" w:rsidTr="00B66AFE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69CA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2DF9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56CB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7018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28C6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2EE2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9714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A13A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E212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</w:tr>
      <w:tr w:rsidR="00B66AFE" w14:paraId="596E13BC" w14:textId="77777777" w:rsidTr="00B66AFE">
        <w:trPr>
          <w:trHeight w:hRule="exact"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E509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Фамилия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34C2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7A993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3х4 см</w:t>
            </w:r>
          </w:p>
        </w:tc>
        <w:tc>
          <w:tcPr>
            <w:tcW w:w="3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67F5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присвоения действующей квалификационной категории спортивного судьи</w:t>
            </w:r>
          </w:p>
          <w:p w14:paraId="6A0E0FFF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9C5A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060E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F6C2D5C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4152060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987E9C0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E1F53BA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2DBCC68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53D7059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10BD383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DBDFF84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D0023E6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96E0A32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D89D943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C60A28E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248D270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EBDFD02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9A02C43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0CEEDF7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D8BFE96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EB2A307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624F18C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25375EF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6DFFEDB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0F7C4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606D3BD2" w14:textId="77777777" w:rsidTr="00B66AFE">
        <w:trPr>
          <w:trHeight w:hRule="exact" w:val="511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4F6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Имя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4043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1D97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D5C3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849D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4EA8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B51C7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4CAAECD3" w14:textId="77777777" w:rsidTr="00B66AFE">
        <w:trPr>
          <w:trHeight w:hRule="exact" w:val="34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E34B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Отчество (при наличии)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A5AF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92AEE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5C8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C1C5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93C8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44B2E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4F05D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F2A8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5D4680C3" w14:textId="77777777" w:rsidTr="00B66AFE">
        <w:trPr>
          <w:trHeight w:hRule="exact" w:val="439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33AB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рождения</w:t>
            </w:r>
          </w:p>
          <w:p w14:paraId="0A66F8DF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(число, месяц, год)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D02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FD6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9A81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5AE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вида спорта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46ED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CF88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81A7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737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1E41414A" w14:textId="77777777" w:rsidTr="00B66AFE">
        <w:trPr>
          <w:trHeight w:hRule="exact"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9320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2E1C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0A8D7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Номер-код вид спорта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EA37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2877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C55B7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2A51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110B6CB3" w14:textId="77777777" w:rsidTr="00B66AFE">
        <w:trPr>
          <w:trHeight w:val="600"/>
          <w:jc w:val="center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81E2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работы (учебы), должность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984F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0D68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0841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13D654E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23F3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E71C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219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0FB161F8" w14:textId="77777777" w:rsidTr="00B66AFE">
        <w:trPr>
          <w:trHeight w:hRule="exact"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CCEA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2E8F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0009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3C2C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55B31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866B5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3A0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1AAA861B" w14:textId="77777777" w:rsidTr="00B66AFE">
        <w:trPr>
          <w:trHeight w:hRule="exact"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FB4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C03F" w14:textId="77777777" w:rsidR="00B66AFE" w:rsidRDefault="00B66AFE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D8AC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Спортивное звание (при наличии)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29A2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FC1A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3987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BFD7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040822CD" w14:textId="77777777" w:rsidTr="00B66AFE">
        <w:trPr>
          <w:trHeight w:val="588"/>
          <w:jc w:val="center"/>
        </w:trPr>
        <w:tc>
          <w:tcPr>
            <w:tcW w:w="6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7BF9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C1D8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(число, месяц, год)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852C3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CDC5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1CA9E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F73F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58D070CC" w14:textId="77777777" w:rsidTr="00B66AFE">
        <w:trPr>
          <w:trHeight w:val="22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D023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BB5C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A0CD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18D00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F923" w14:textId="77777777" w:rsidR="00B66AFE" w:rsidRDefault="00B66AFE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A024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3230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21C3F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2A1AA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524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61C1A43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616B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10F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3B71875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23242CE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  <w:p w14:paraId="6D39ADE1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66AFE" w14:paraId="5481B74F" w14:textId="77777777" w:rsidTr="00B66AFE">
        <w:trPr>
          <w:trHeight w:hRule="exact" w:val="240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416DA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D93BF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9C51B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B518F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4AFFF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08354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B2879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C86A5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635DF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5BE5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64A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F445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035AA55A" w14:textId="77777777" w:rsidTr="00B66AFE">
        <w:trPr>
          <w:trHeight w:hRule="exact" w:val="22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2D0A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9C38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E40A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2959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33BE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D5F6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4BAF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423B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9A1D" w14:textId="77777777" w:rsidR="00B66AFE" w:rsidRDefault="00B6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2BB7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FBE0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8588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3B152391" w14:textId="77777777" w:rsidTr="00B66AFE">
        <w:trPr>
          <w:trHeight w:val="1849"/>
          <w:jc w:val="center"/>
        </w:trPr>
        <w:tc>
          <w:tcPr>
            <w:tcW w:w="8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861362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_____________________________________________</w:t>
            </w:r>
          </w:p>
          <w:p w14:paraId="7DA27E73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  <w:p w14:paraId="5DD9F88A" w14:textId="77777777" w:rsidR="00B66AFE" w:rsidRDefault="00B66A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                                  _______________                        Должность                                            (Фамилия, инициалы)</w:t>
            </w:r>
          </w:p>
          <w:p w14:paraId="0E209C3B" w14:textId="77777777" w:rsidR="00B66AFE" w:rsidRDefault="00B66A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                            ______________</w:t>
            </w:r>
          </w:p>
          <w:p w14:paraId="14162B99" w14:textId="77777777" w:rsidR="00B66AFE" w:rsidRDefault="00B66A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(число, месяц, год)                                      Подпись                                             Место печати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934DD9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____________________________________________________________</w:t>
            </w:r>
          </w:p>
          <w:p w14:paraId="7B1E3952" w14:textId="77777777" w:rsidR="00B66AFE" w:rsidRDefault="00B66AFE">
            <w:pPr>
              <w:tabs>
                <w:tab w:val="left" w:pos="3564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Наименование органа исполнительной власти субъекта Российской Федерации в области физической культуры и спорта </w:t>
            </w:r>
          </w:p>
          <w:p w14:paraId="518A0788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                                                    ____________________</w:t>
            </w:r>
          </w:p>
          <w:p w14:paraId="374FD947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Должность                                                                   (Фамилия, инициалы)</w:t>
            </w:r>
          </w:p>
          <w:p w14:paraId="0D4F4FB7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                                                    __________________</w:t>
            </w:r>
          </w:p>
          <w:p w14:paraId="36B1C791" w14:textId="77777777" w:rsidR="00B66AFE" w:rsidRDefault="00B66A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(число, месяц, год)                                                              Подпись</w:t>
            </w:r>
          </w:p>
          <w:p w14:paraId="5D41E655" w14:textId="77777777" w:rsidR="00B66AFE" w:rsidRDefault="00B66AFE">
            <w:pPr>
              <w:rPr>
                <w:bCs/>
                <w:sz w:val="18"/>
                <w:szCs w:val="18"/>
              </w:rPr>
            </w:pPr>
          </w:p>
          <w:p w14:paraId="442E30DB" w14:textId="77777777" w:rsidR="00B66AFE" w:rsidRDefault="00B6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Место печати</w:t>
            </w:r>
          </w:p>
        </w:tc>
      </w:tr>
    </w:tbl>
    <w:p w14:paraId="35023BA2" w14:textId="77777777" w:rsidR="00B66AFE" w:rsidRDefault="00B66AFE" w:rsidP="00B66AFE">
      <w:pPr>
        <w:rPr>
          <w:sz w:val="18"/>
          <w:szCs w:val="18"/>
        </w:rPr>
      </w:pPr>
    </w:p>
    <w:p w14:paraId="31B6740B" w14:textId="77777777" w:rsidR="00B66AFE" w:rsidRDefault="00B66AFE" w:rsidP="00B66AFE">
      <w:pPr>
        <w:rPr>
          <w:i/>
          <w:iCs/>
          <w:sz w:val="26"/>
          <w:szCs w:val="26"/>
          <w:lang w:bidi="ru-RU"/>
        </w:rPr>
        <w:sectPr w:rsidR="00B66AFE">
          <w:pgSz w:w="16838" w:h="11906" w:orient="landscape"/>
          <w:pgMar w:top="567" w:right="567" w:bottom="709" w:left="1134" w:header="426" w:footer="0" w:gutter="0"/>
          <w:cols w:space="720"/>
        </w:sectPr>
      </w:pPr>
    </w:p>
    <w:p w14:paraId="3F8E9AB2" w14:textId="77777777" w:rsidR="00B66AFE" w:rsidRDefault="00B66AFE" w:rsidP="00B66AFE">
      <w:pPr>
        <w:pStyle w:val="1"/>
        <w:ind w:left="7938" w:hanging="567"/>
        <w:jc w:val="lef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 № 2</w:t>
      </w:r>
    </w:p>
    <w:p w14:paraId="5CD16A31" w14:textId="77777777" w:rsidR="00B66AFE" w:rsidRDefault="00B66AFE" w:rsidP="00B66AFE">
      <w:pPr>
        <w:ind w:left="7938" w:hanging="567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к Административному регламенту по предоставлению </w:t>
      </w:r>
      <w:r w:rsidRPr="00B66AFE">
        <w:rPr>
          <w:sz w:val="18"/>
          <w:szCs w:val="18"/>
        </w:rPr>
        <w:t>муниципальной</w:t>
      </w:r>
      <w:r>
        <w:rPr>
          <w:sz w:val="18"/>
          <w:szCs w:val="18"/>
        </w:rPr>
        <w:t xml:space="preserve"> услуги </w:t>
      </w:r>
    </w:p>
    <w:p w14:paraId="68E3B73C" w14:textId="77777777" w:rsidR="00B66AFE" w:rsidRDefault="00B66AFE" w:rsidP="00B66AFE">
      <w:pPr>
        <w:spacing w:after="240"/>
        <w:ind w:left="7938" w:hanging="567"/>
        <w:jc w:val="left"/>
        <w:rPr>
          <w:b/>
          <w:sz w:val="18"/>
          <w:szCs w:val="18"/>
        </w:rPr>
      </w:pPr>
      <w:r>
        <w:rPr>
          <w:sz w:val="18"/>
          <w:szCs w:val="18"/>
        </w:rPr>
        <w:t>«Присвоение квалификационных категорий спортивных судей» (рекомендуемый образец)</w:t>
      </w:r>
    </w:p>
    <w:p w14:paraId="02F9660C" w14:textId="77777777" w:rsidR="00B66AFE" w:rsidRDefault="00B66AFE" w:rsidP="00B66AFE">
      <w:pPr>
        <w:spacing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Карточка учета судейской деятельности спортивного судьи</w:t>
      </w:r>
    </w:p>
    <w:tbl>
      <w:tblPr>
        <w:tblStyle w:val="8"/>
        <w:tblW w:w="1554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399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B66AFE" w14:paraId="042CB7A5" w14:textId="77777777" w:rsidTr="00A52F4C">
        <w:trPr>
          <w:trHeight w:val="397"/>
        </w:trPr>
        <w:tc>
          <w:tcPr>
            <w:tcW w:w="72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8764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E78A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6C4E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</w:tr>
      <w:tr w:rsidR="00B66AFE" w14:paraId="1ADAFEDB" w14:textId="77777777" w:rsidTr="00A52F4C">
        <w:trPr>
          <w:trHeight w:val="397"/>
        </w:trPr>
        <w:tc>
          <w:tcPr>
            <w:tcW w:w="72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D71C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2206B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Номер-код вида спорта</w:t>
            </w:r>
          </w:p>
        </w:tc>
        <w:tc>
          <w:tcPr>
            <w:tcW w:w="5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7B24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</w:tr>
      <w:tr w:rsidR="00B66AFE" w14:paraId="0279991D" w14:textId="77777777" w:rsidTr="00A52F4C"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C4D0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54AE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4703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39F3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E808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Отчество</w:t>
            </w:r>
          </w:p>
          <w:p w14:paraId="35A9630F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C5C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1AF5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F20E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Фото</w:t>
            </w:r>
          </w:p>
          <w:p w14:paraId="620C071C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х 4 см</w:t>
            </w:r>
          </w:p>
        </w:tc>
      </w:tr>
      <w:tr w:rsidR="00B66AFE" w14:paraId="21F26B83" w14:textId="77777777" w:rsidTr="00A52F4C"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9C25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EA2B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96357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D3C6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D449A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6A2F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8DA7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0DD1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F614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070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5CD7F77A" w14:textId="77777777" w:rsidTr="00A52F4C"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3244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44F4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0DFF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C2CE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D4A80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Спортивное звание в данном виде спорта</w:t>
            </w:r>
          </w:p>
          <w:p w14:paraId="76EFFF64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98EF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188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B038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5141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6D64B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0449DA3B" w14:textId="77777777" w:rsidTr="00A52F4C"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DE374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B4B4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35E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E66E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072B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C41B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FE3A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B64F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51BD31CC" w14:textId="77777777" w:rsidTr="00A52F4C"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C1B5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000A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5DD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0120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1F8A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AEBA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D4E3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CE9A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9E06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08D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1B6B765F" w14:textId="77777777" w:rsidTr="00A52F4C">
        <w:trPr>
          <w:trHeight w:val="420"/>
        </w:trPr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3068" w14:textId="77777777" w:rsidR="00B66AFE" w:rsidRDefault="00B66AFE">
            <w:pPr>
              <w:ind w:left="5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E2B1" w14:textId="77777777" w:rsidR="00B66AFE" w:rsidRDefault="00B66AF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8322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793C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AA04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56A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2B565D22" w14:textId="77777777" w:rsidTr="00A52F4C"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D51C" w14:textId="77777777" w:rsidR="00B66AFE" w:rsidRDefault="00B66AFE">
            <w:pPr>
              <w:ind w:left="5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484B" w14:textId="77777777" w:rsidR="00B66AFE" w:rsidRDefault="00B66AFE">
            <w:pPr>
              <w:ind w:left="57" w:right="57"/>
              <w:rPr>
                <w:sz w:val="18"/>
                <w:szCs w:val="18"/>
              </w:rPr>
            </w:pPr>
          </w:p>
        </w:tc>
      </w:tr>
      <w:tr w:rsidR="00B66AFE" w14:paraId="41D14857" w14:textId="77777777" w:rsidTr="00A52F4C">
        <w:tc>
          <w:tcPr>
            <w:tcW w:w="3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ACCE" w14:textId="77777777" w:rsidR="00B66AFE" w:rsidRDefault="00B66AFE">
            <w:pPr>
              <w:ind w:left="5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Контактные телефоны, </w:t>
            </w:r>
            <w:r>
              <w:rPr>
                <w:b/>
                <w:sz w:val="18"/>
                <w:szCs w:val="18"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314E" w14:textId="77777777" w:rsidR="00B66AFE" w:rsidRDefault="00B66AFE">
            <w:pPr>
              <w:ind w:left="57" w:right="57"/>
              <w:rPr>
                <w:sz w:val="18"/>
                <w:szCs w:val="18"/>
              </w:rPr>
            </w:pPr>
          </w:p>
        </w:tc>
      </w:tr>
      <w:tr w:rsidR="00B66AFE" w14:paraId="31AB51DB" w14:textId="77777777" w:rsidTr="00A52F4C">
        <w:tc>
          <w:tcPr>
            <w:tcW w:w="155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04A1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B66AFE" w14:paraId="2D40EC14" w14:textId="77777777" w:rsidTr="00A52F4C"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00F56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0260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CF631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</w:t>
            </w:r>
          </w:p>
          <w:p w14:paraId="246D7D0F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7853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D3C1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Телефон,</w:t>
            </w:r>
            <w:r>
              <w:rPr>
                <w:b/>
                <w:sz w:val="18"/>
                <w:szCs w:val="18"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7785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</w:tr>
      <w:tr w:rsidR="00B66AFE" w14:paraId="4D687B1D" w14:textId="77777777" w:rsidTr="00A52F4C"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8F09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28F4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Присвоена/</w:t>
            </w:r>
            <w:r>
              <w:rPr>
                <w:b/>
                <w:sz w:val="18"/>
                <w:szCs w:val="18"/>
              </w:rPr>
              <w:br/>
              <w:t>подтверждена/</w:t>
            </w:r>
            <w:r>
              <w:rPr>
                <w:b/>
                <w:sz w:val="18"/>
                <w:szCs w:val="18"/>
              </w:rPr>
              <w:br/>
              <w:t>лишена/</w:t>
            </w:r>
            <w:r>
              <w:rPr>
                <w:b/>
                <w:sz w:val="18"/>
                <w:szCs w:val="18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0CEF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Реквизиты документа о присвоении/подтверждении/</w:t>
            </w:r>
            <w:r>
              <w:rPr>
                <w:b/>
                <w:sz w:val="18"/>
                <w:szCs w:val="18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DCB3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4C1DA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A7BA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B66AFE" w14:paraId="746166BB" w14:textId="77777777" w:rsidTr="00A52F4C"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DAA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3D3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2716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44F3703A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3703" w14:textId="77777777" w:rsidR="00B66AFE" w:rsidRDefault="00B66AF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36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C550B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32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5081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1F9C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7932D885" w14:textId="77777777" w:rsidTr="00A52F4C">
        <w:trPr>
          <w:trHeight w:val="312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393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111D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8942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8F68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47F2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ED7A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1DA4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4CCBECBE" w14:textId="77777777" w:rsidTr="00A52F4C">
        <w:trPr>
          <w:trHeight w:val="312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C25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FB96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2A7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6B7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2AC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424E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1AA" w14:textId="77777777" w:rsidR="00B66AFE" w:rsidRDefault="00B66AFE">
            <w:pPr>
              <w:rPr>
                <w:sz w:val="18"/>
                <w:szCs w:val="18"/>
              </w:rPr>
            </w:pPr>
          </w:p>
        </w:tc>
      </w:tr>
    </w:tbl>
    <w:p w14:paraId="46460186" w14:textId="77777777" w:rsidR="00B66AFE" w:rsidRDefault="00B66AFE" w:rsidP="00B66AFE">
      <w:pPr>
        <w:keepNext/>
        <w:jc w:val="center"/>
        <w:rPr>
          <w:b/>
          <w:sz w:val="18"/>
          <w:szCs w:val="18"/>
        </w:rPr>
      </w:pPr>
    </w:p>
    <w:p w14:paraId="06B55CFB" w14:textId="77777777" w:rsidR="00B66AFE" w:rsidRDefault="00B66AFE" w:rsidP="00B66AFE">
      <w:pPr>
        <w:keepNext/>
        <w:jc w:val="center"/>
        <w:rPr>
          <w:b/>
          <w:sz w:val="18"/>
          <w:szCs w:val="18"/>
        </w:rPr>
      </w:pPr>
    </w:p>
    <w:p w14:paraId="76BCC0DA" w14:textId="77777777" w:rsidR="00B66AFE" w:rsidRDefault="00B66AFE" w:rsidP="00B66AFE">
      <w:pPr>
        <w:keepNext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ТЕОРЕТИЧЕСКАЯ ПОДГОТОВКА, ВЫПОЛНЕНИЕ ТЕСТОВ ПО ФИЗИЧЕСКОЙ ПОДГОТОВКЕ,</w:t>
      </w:r>
      <w:r>
        <w:rPr>
          <w:b/>
          <w:sz w:val="18"/>
          <w:szCs w:val="18"/>
        </w:rPr>
        <w:br/>
        <w:t>СДАЧА КВАЛИФИКАЦИОННОГО ЗАЧЕТА (ЭКЗАМЕНА)</w:t>
      </w:r>
    </w:p>
    <w:tbl>
      <w:tblPr>
        <w:tblStyle w:val="7"/>
        <w:tblW w:w="15540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48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B66AFE" w14:paraId="6577FCA0" w14:textId="77777777" w:rsidTr="00A52F4C">
        <w:trPr>
          <w:trHeight w:val="340"/>
        </w:trPr>
        <w:tc>
          <w:tcPr>
            <w:tcW w:w="5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F69D3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9C98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3DFF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441E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Проводящая организация, дата внесения записи, подпись, фамилия и инициалы лица, ответственного за </w:t>
            </w:r>
            <w:r>
              <w:rPr>
                <w:b/>
                <w:sz w:val="18"/>
                <w:szCs w:val="18"/>
              </w:rPr>
              <w:lastRenderedPageBreak/>
              <w:t>оформление карточки учета</w:t>
            </w:r>
          </w:p>
        </w:tc>
      </w:tr>
      <w:tr w:rsidR="00B66AFE" w14:paraId="7AA9757E" w14:textId="77777777" w:rsidTr="00A52F4C">
        <w:trPr>
          <w:trHeight w:val="340"/>
        </w:trPr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7C23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Лектора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27C7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Участника</w:t>
            </w:r>
          </w:p>
        </w:tc>
        <w:tc>
          <w:tcPr>
            <w:tcW w:w="28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8C7B3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51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DFAA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5B18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748C11B6" w14:textId="77777777" w:rsidTr="00A52F4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5171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63FA40D4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(число, месяц, год)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EA9F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Место проведения</w:t>
            </w:r>
          </w:p>
          <w:p w14:paraId="1C5694EE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(адрес)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26A8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Оценка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DDB6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7ADD716B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(число, месяц, год)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52210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Место проведения</w:t>
            </w:r>
          </w:p>
          <w:p w14:paraId="090893F6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(адрес)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F72C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Дата</w:t>
            </w:r>
          </w:p>
          <w:p w14:paraId="70B70C4D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(число, месяц, год)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E474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№ протокола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00FF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FBB8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681BADD0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(число, месяц, год)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FAF4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Место проведения</w:t>
            </w:r>
          </w:p>
          <w:p w14:paraId="469315D1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(адрес)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CF17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Должность спортивного судьи, </w:t>
            </w:r>
            <w:r>
              <w:rPr>
                <w:b/>
                <w:sz w:val="18"/>
                <w:szCs w:val="18"/>
              </w:rPr>
              <w:lastRenderedPageBreak/>
              <w:t>наименование теста, результат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68DE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Оценка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D96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73E973C9" w14:textId="77777777" w:rsidTr="00A52F4C">
        <w:trPr>
          <w:trHeight w:val="36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6B27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90B6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4BEB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39E2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5FD4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21DA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A03B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D0F9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BC9F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E347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C129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F560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262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3241792F" w14:textId="77777777" w:rsidTr="00A52F4C">
        <w:trPr>
          <w:trHeight w:val="36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C9A3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4BC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0747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F24D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1671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BC1BB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F28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3B5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8751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6EFB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614CC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9221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C26B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2E9F46E5" w14:textId="77777777" w:rsidTr="00A52F4C">
        <w:trPr>
          <w:trHeight w:val="36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D2A6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E439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4835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E98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C1F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30B7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A11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BE1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A2E33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31D1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1037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0066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0A8A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5E2021A8" w14:textId="77777777" w:rsidTr="00A52F4C">
        <w:trPr>
          <w:trHeight w:val="36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9549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E00B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ED9F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CE9E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65C7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7017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F24E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6CE8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E090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DDD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44D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A7A5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34B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1389339A" w14:textId="77777777" w:rsidTr="00A52F4C">
        <w:trPr>
          <w:trHeight w:val="36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128F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BA56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4C89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5EEB3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1515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C881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B74C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B4A1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4C0B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2DB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B382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41C4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D73D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  <w:tr w:rsidR="00B66AFE" w14:paraId="11469834" w14:textId="77777777" w:rsidTr="00A52F4C">
        <w:trPr>
          <w:trHeight w:val="36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D58C4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3050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F096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5FC5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C1AB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6579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9275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7D3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7084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4C4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F3FE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F0859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3D90" w14:textId="77777777" w:rsidR="00B66AFE" w:rsidRDefault="00B66AFE">
            <w:pPr>
              <w:rPr>
                <w:b/>
                <w:sz w:val="18"/>
                <w:szCs w:val="18"/>
              </w:rPr>
            </w:pPr>
          </w:p>
        </w:tc>
      </w:tr>
    </w:tbl>
    <w:p w14:paraId="5C49C307" w14:textId="77777777" w:rsidR="00B66AFE" w:rsidRDefault="00B66AFE" w:rsidP="00B66AFE">
      <w:pPr>
        <w:rPr>
          <w:b/>
          <w:sz w:val="18"/>
          <w:szCs w:val="18"/>
        </w:rPr>
      </w:pPr>
    </w:p>
    <w:p w14:paraId="14CBCFF8" w14:textId="77777777" w:rsidR="00B66AFE" w:rsidRDefault="00B66AFE" w:rsidP="00B66AFE">
      <w:pPr>
        <w:keepNext/>
        <w:jc w:val="center"/>
        <w:rPr>
          <w:b/>
          <w:sz w:val="18"/>
          <w:szCs w:val="18"/>
        </w:rPr>
      </w:pPr>
    </w:p>
    <w:p w14:paraId="69F60A33" w14:textId="77777777" w:rsidR="00B66AFE" w:rsidRDefault="00B66AFE" w:rsidP="00B66AFE">
      <w:pPr>
        <w:keepNext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ПРАКТИКА СУДЕЙСТВА ОФИЦИАЛЬНЫХ СПОРТИВНЫХ СОРЕВНОВАНИЙ</w:t>
      </w:r>
    </w:p>
    <w:tbl>
      <w:tblPr>
        <w:tblStyle w:val="6"/>
        <w:tblW w:w="1554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099"/>
        <w:gridCol w:w="2382"/>
        <w:gridCol w:w="4367"/>
        <w:gridCol w:w="1474"/>
        <w:gridCol w:w="3630"/>
      </w:tblGrid>
      <w:tr w:rsidR="00B66AFE" w14:paraId="77F95D30" w14:textId="77777777" w:rsidTr="00A52F4C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2DB5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30CD" w14:textId="77777777" w:rsidR="00B66AFE" w:rsidRDefault="00B66AFE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  <w:p w14:paraId="0CECFD38" w14:textId="77777777" w:rsidR="00B66AFE" w:rsidRDefault="00B6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1186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должности спортивного судьи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4D1E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7974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0CDD" w14:textId="77777777" w:rsidR="00B66AFE" w:rsidRDefault="00B66A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B66AFE" w14:paraId="1528F2A3" w14:textId="77777777" w:rsidTr="00A52F4C"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F1A6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46D9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A8A1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125E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4684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E96D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0185629C" w14:textId="77777777" w:rsidTr="00A52F4C"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0A3D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BABF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2381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D7D8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33FD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456E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780F71B8" w14:textId="77777777" w:rsidTr="00A52F4C"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9F62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72F5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E5DD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265B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2716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290C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2A3ED1F4" w14:textId="77777777" w:rsidTr="00A52F4C"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A12D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DC3D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0666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42CF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CB2D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5E3A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3D2D7A9C" w14:textId="77777777" w:rsidTr="00A52F4C"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5349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E299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E193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7DA6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1A74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A31D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68DC6EFF" w14:textId="77777777" w:rsidTr="00A52F4C"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7BCE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4C19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591C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E7518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DF1A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C9ED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7D369E3B" w14:textId="77777777" w:rsidTr="00A52F4C"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2E09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03B5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1B15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D6C8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B50F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EAB3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64CB12B0" w14:textId="77777777" w:rsidTr="00A52F4C"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2908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EB74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88EC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A006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DB4C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D9A2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6A9A5D2A" w14:textId="77777777" w:rsidTr="00A52F4C"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6EC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3588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8E88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AF01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8AAA" w14:textId="77777777" w:rsidR="00B66AFE" w:rsidRDefault="00B6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524F" w14:textId="77777777" w:rsidR="00B66AFE" w:rsidRDefault="00B66AFE">
            <w:pPr>
              <w:rPr>
                <w:sz w:val="18"/>
                <w:szCs w:val="18"/>
              </w:rPr>
            </w:pPr>
          </w:p>
        </w:tc>
      </w:tr>
      <w:tr w:rsidR="00B66AFE" w14:paraId="336C06F2" w14:textId="77777777" w:rsidTr="00A52F4C"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0480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A8016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0A0D1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16B8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24B6F" w14:textId="77777777" w:rsidR="00B66AFE" w:rsidRDefault="00B66AFE">
            <w:pPr>
              <w:rPr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E32D" w14:textId="77777777" w:rsidR="00B66AFE" w:rsidRDefault="00B66AFE">
            <w:pPr>
              <w:rPr>
                <w:sz w:val="18"/>
                <w:szCs w:val="18"/>
              </w:rPr>
            </w:pPr>
          </w:p>
        </w:tc>
      </w:tr>
    </w:tbl>
    <w:p w14:paraId="52534456" w14:textId="77777777" w:rsidR="00B66AFE" w:rsidRDefault="00B66AFE" w:rsidP="00B66AFE">
      <w:pPr>
        <w:rPr>
          <w:sz w:val="18"/>
          <w:szCs w:val="18"/>
        </w:rPr>
      </w:pPr>
    </w:p>
    <w:p w14:paraId="5F716996" w14:textId="77777777" w:rsidR="00B66AFE" w:rsidRDefault="00B66AFE" w:rsidP="00B66AFE">
      <w:pPr>
        <w:pStyle w:val="1"/>
        <w:jc w:val="left"/>
        <w:rPr>
          <w:sz w:val="26"/>
          <w:szCs w:val="26"/>
          <w:lang w:bidi="ru-RU"/>
        </w:rPr>
      </w:pPr>
    </w:p>
    <w:p w14:paraId="1CEC913C" w14:textId="77777777" w:rsid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3A8C7A4C" w14:textId="77777777" w:rsidR="00B66AFE" w:rsidRDefault="00B66AFE" w:rsidP="00B66AFE">
      <w:pPr>
        <w:rPr>
          <w:rFonts w:ascii="Times New Roman" w:hAnsi="Times New Roman"/>
          <w:sz w:val="26"/>
          <w:szCs w:val="26"/>
        </w:rPr>
      </w:pPr>
    </w:p>
    <w:p w14:paraId="3A3C84BC" w14:textId="77777777" w:rsidR="0093098E" w:rsidRPr="00B66AFE" w:rsidRDefault="0093098E" w:rsidP="00B66AFE">
      <w:pPr>
        <w:rPr>
          <w:rFonts w:ascii="Times New Roman" w:hAnsi="Times New Roman"/>
          <w:sz w:val="26"/>
          <w:szCs w:val="26"/>
        </w:rPr>
        <w:sectPr w:rsidR="0093098E" w:rsidRPr="00B66AFE" w:rsidSect="00B66AFE">
          <w:pgSz w:w="16840" w:h="11909" w:orient="landscape"/>
          <w:pgMar w:top="1134" w:right="851" w:bottom="567" w:left="567" w:header="284" w:footer="6" w:gutter="0"/>
          <w:cols w:space="720"/>
          <w:noEndnote/>
          <w:titlePg/>
          <w:docGrid w:linePitch="360"/>
        </w:sectPr>
      </w:pPr>
    </w:p>
    <w:bookmarkEnd w:id="40"/>
    <w:p w14:paraId="3EBCF2F1" w14:textId="77777777" w:rsidR="008F1777" w:rsidRPr="008F1777" w:rsidRDefault="008F1777" w:rsidP="00B37C71">
      <w:pPr>
        <w:suppressAutoHyphens/>
        <w:ind w:firstLine="0"/>
        <w:rPr>
          <w:rFonts w:ascii="Times New Roman" w:eastAsia="Arial" w:hAnsi="Times New Roman"/>
          <w:kern w:val="2"/>
          <w:sz w:val="22"/>
          <w:szCs w:val="22"/>
          <w:lang w:eastAsia="zh-CN" w:bidi="hi-IN"/>
        </w:rPr>
      </w:pPr>
    </w:p>
    <w:p w14:paraId="71C0EECD" w14:textId="77777777" w:rsidR="008F1777" w:rsidRPr="008F1777" w:rsidRDefault="008F1777" w:rsidP="008F1777">
      <w:pPr>
        <w:suppressAutoHyphens/>
        <w:ind w:firstLine="0"/>
        <w:rPr>
          <w:rFonts w:ascii="Times New Roman" w:eastAsia="Arial" w:hAnsi="Times New Roman"/>
          <w:kern w:val="2"/>
          <w:sz w:val="22"/>
          <w:szCs w:val="22"/>
          <w:lang w:eastAsia="zh-CN" w:bidi="hi-IN"/>
        </w:rPr>
      </w:pPr>
    </w:p>
    <w:p w14:paraId="119613DB" w14:textId="77777777" w:rsidR="008F1777" w:rsidRPr="008F1777" w:rsidRDefault="008F1777" w:rsidP="008F1777">
      <w:pPr>
        <w:suppressAutoHyphens/>
        <w:ind w:firstLine="0"/>
        <w:rPr>
          <w:rFonts w:ascii="Times New Roman" w:eastAsia="Arial" w:hAnsi="Times New Roman"/>
          <w:kern w:val="2"/>
          <w:sz w:val="22"/>
          <w:szCs w:val="22"/>
          <w:lang w:eastAsia="zh-CN" w:bidi="hi-IN"/>
        </w:rPr>
      </w:pPr>
    </w:p>
    <w:p w14:paraId="458462E5" w14:textId="77777777" w:rsidR="00817A78" w:rsidRPr="006B6EDE" w:rsidRDefault="00817A78" w:rsidP="006B6EDE">
      <w:pPr>
        <w:pStyle w:val="a5"/>
        <w:ind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817A78" w:rsidRPr="006B6EDE" w:rsidSect="00B66AFE">
      <w:pgSz w:w="16840" w:h="11909" w:orient="landscape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9D31" w14:textId="77777777" w:rsidR="00D4063C" w:rsidRDefault="00D4063C">
      <w:r>
        <w:separator/>
      </w:r>
    </w:p>
  </w:endnote>
  <w:endnote w:type="continuationSeparator" w:id="0">
    <w:p w14:paraId="45AA54FF" w14:textId="77777777" w:rsidR="00D4063C" w:rsidRDefault="00D4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9B15" w14:textId="77777777" w:rsidR="00D4063C" w:rsidRDefault="00D4063C">
      <w:r>
        <w:separator/>
      </w:r>
    </w:p>
  </w:footnote>
  <w:footnote w:type="continuationSeparator" w:id="0">
    <w:p w14:paraId="06E7F0A6" w14:textId="77777777" w:rsidR="00D4063C" w:rsidRDefault="00D4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AF3C" w14:textId="77777777" w:rsidR="00A52F4C" w:rsidRDefault="00A52F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9DB4E20" w14:textId="77777777" w:rsidR="00A52F4C" w:rsidRDefault="00A52F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512B1"/>
    <w:multiLevelType w:val="hybridMultilevel"/>
    <w:tmpl w:val="606E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D2"/>
    <w:rsid w:val="00075FCA"/>
    <w:rsid w:val="000F4762"/>
    <w:rsid w:val="0015582E"/>
    <w:rsid w:val="001A108B"/>
    <w:rsid w:val="002422AF"/>
    <w:rsid w:val="00266AA2"/>
    <w:rsid w:val="00267694"/>
    <w:rsid w:val="002D25D7"/>
    <w:rsid w:val="00363D84"/>
    <w:rsid w:val="00371354"/>
    <w:rsid w:val="00387C8A"/>
    <w:rsid w:val="004B724F"/>
    <w:rsid w:val="005B3295"/>
    <w:rsid w:val="005E5848"/>
    <w:rsid w:val="006052A1"/>
    <w:rsid w:val="006258E5"/>
    <w:rsid w:val="006A7C05"/>
    <w:rsid w:val="006B6EDE"/>
    <w:rsid w:val="006E50E2"/>
    <w:rsid w:val="00715993"/>
    <w:rsid w:val="00723049"/>
    <w:rsid w:val="007546B0"/>
    <w:rsid w:val="0079298F"/>
    <w:rsid w:val="00793068"/>
    <w:rsid w:val="007A18A7"/>
    <w:rsid w:val="007B315E"/>
    <w:rsid w:val="007B754A"/>
    <w:rsid w:val="007E3525"/>
    <w:rsid w:val="00817A78"/>
    <w:rsid w:val="0088314F"/>
    <w:rsid w:val="00886FF9"/>
    <w:rsid w:val="008F1777"/>
    <w:rsid w:val="0093098E"/>
    <w:rsid w:val="009C02C4"/>
    <w:rsid w:val="009D5AE4"/>
    <w:rsid w:val="00A52F4C"/>
    <w:rsid w:val="00AA2733"/>
    <w:rsid w:val="00AC1D74"/>
    <w:rsid w:val="00B075E8"/>
    <w:rsid w:val="00B170C5"/>
    <w:rsid w:val="00B37C71"/>
    <w:rsid w:val="00B66AFE"/>
    <w:rsid w:val="00C83E3F"/>
    <w:rsid w:val="00CA72EB"/>
    <w:rsid w:val="00CD559E"/>
    <w:rsid w:val="00D4063C"/>
    <w:rsid w:val="00D644D2"/>
    <w:rsid w:val="00DB14DB"/>
    <w:rsid w:val="00E30C28"/>
    <w:rsid w:val="00EC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A1ED"/>
  <w15:docId w15:val="{EC4511B0-2F8B-481F-8155-06A6471C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66A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58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58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58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58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7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30C28"/>
    <w:pPr>
      <w:suppressAutoHyphens/>
      <w:ind w:firstLine="708"/>
    </w:pPr>
    <w:rPr>
      <w:rFonts w:ascii="Times New Roman" w:hAnsi="Times New Roman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30C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rsid w:val="006258E5"/>
    <w:rPr>
      <w:color w:val="0000FF"/>
      <w:u w:val="none"/>
    </w:rPr>
  </w:style>
  <w:style w:type="paragraph" w:customStyle="1" w:styleId="ConsPlusNormal">
    <w:name w:val="ConsPlusNormal"/>
    <w:rsid w:val="006B6EDE"/>
    <w:pPr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customStyle="1" w:styleId="11">
    <w:name w:val="Абзац списка1"/>
    <w:basedOn w:val="a"/>
    <w:rsid w:val="006B6EDE"/>
    <w:pPr>
      <w:widowControl w:val="0"/>
      <w:suppressAutoHyphens/>
      <w:ind w:left="720"/>
      <w:contextualSpacing/>
    </w:pPr>
    <w:rPr>
      <w:rFonts w:ascii="Calibri" w:eastAsia="SimSun" w:hAnsi="Calibri" w:cs="Calibri"/>
      <w:kern w:val="2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75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754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754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B75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258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258E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B754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258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258E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58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58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58E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58E5"/>
    <w:rPr>
      <w:sz w:val="28"/>
    </w:rPr>
  </w:style>
  <w:style w:type="table" w:customStyle="1" w:styleId="8">
    <w:name w:val="8"/>
    <w:basedOn w:val="a1"/>
    <w:rsid w:val="00B6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">
    <w:name w:val="7"/>
    <w:basedOn w:val="a1"/>
    <w:rsid w:val="00B6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">
    <w:name w:val="6"/>
    <w:basedOn w:val="a1"/>
    <w:rsid w:val="00B6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footer"/>
    <w:basedOn w:val="a"/>
    <w:link w:val="ab"/>
    <w:uiPriority w:val="99"/>
    <w:unhideWhenUsed/>
    <w:rsid w:val="00A52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2F4C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52F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2F4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239</TotalTime>
  <Pages>21</Pages>
  <Words>7952</Words>
  <Characters>45333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Плющенкова </dc:creator>
  <cp:keywords/>
  <dc:description/>
  <cp:lastModifiedBy>Дмитрий</cp:lastModifiedBy>
  <cp:revision>10</cp:revision>
  <cp:lastPrinted>2023-03-01T06:22:00Z</cp:lastPrinted>
  <dcterms:created xsi:type="dcterms:W3CDTF">2021-04-01T07:41:00Z</dcterms:created>
  <dcterms:modified xsi:type="dcterms:W3CDTF">2023-03-30T16:41:00Z</dcterms:modified>
</cp:coreProperties>
</file>